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06" w:rsidRDefault="00E41806" w:rsidP="00E41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41806" w:rsidRDefault="00E41806" w:rsidP="00E4180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E41806" w:rsidRDefault="00E41806" w:rsidP="00E418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E41806" w:rsidRDefault="00E41806" w:rsidP="00E41806">
      <w:pPr>
        <w:rPr>
          <w:b/>
          <w:sz w:val="28"/>
          <w:szCs w:val="28"/>
        </w:rPr>
      </w:pPr>
    </w:p>
    <w:p w:rsidR="00E41806" w:rsidRDefault="00E41806" w:rsidP="00E41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41806" w:rsidRDefault="00E41806" w:rsidP="00E41806">
      <w:pPr>
        <w:jc w:val="center"/>
        <w:rPr>
          <w:b/>
          <w:sz w:val="28"/>
          <w:szCs w:val="28"/>
        </w:rPr>
      </w:pPr>
    </w:p>
    <w:p w:rsidR="00E41806" w:rsidRDefault="00E41806" w:rsidP="00E41806">
      <w:pPr>
        <w:jc w:val="center"/>
        <w:rPr>
          <w:b/>
          <w:sz w:val="28"/>
          <w:szCs w:val="28"/>
        </w:rPr>
      </w:pPr>
    </w:p>
    <w:p w:rsidR="001F67FC" w:rsidRDefault="000A3DF7" w:rsidP="001F67FC">
      <w:pPr>
        <w:rPr>
          <w:sz w:val="28"/>
          <w:szCs w:val="28"/>
        </w:rPr>
      </w:pPr>
      <w:r>
        <w:rPr>
          <w:sz w:val="28"/>
          <w:szCs w:val="28"/>
        </w:rPr>
        <w:t>17.06</w:t>
      </w:r>
      <w:r w:rsidR="0086594A">
        <w:rPr>
          <w:sz w:val="28"/>
          <w:szCs w:val="28"/>
        </w:rPr>
        <w:t>.2015г.</w:t>
      </w:r>
      <w:r w:rsidR="00E41806">
        <w:rPr>
          <w:sz w:val="28"/>
          <w:szCs w:val="28"/>
        </w:rPr>
        <w:t xml:space="preserve"> </w:t>
      </w:r>
      <w:r>
        <w:rPr>
          <w:sz w:val="28"/>
          <w:szCs w:val="28"/>
        </w:rPr>
        <w:t>№ 01-02/7</w:t>
      </w:r>
      <w:r w:rsidR="0086594A">
        <w:rPr>
          <w:sz w:val="28"/>
          <w:szCs w:val="28"/>
        </w:rPr>
        <w:t>-3</w:t>
      </w:r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Default="001F67FC" w:rsidP="00E41806">
      <w:pPr>
        <w:tabs>
          <w:tab w:val="left" w:pos="3261"/>
          <w:tab w:val="left" w:pos="4111"/>
        </w:tabs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депутатов Совета депутатов</w:t>
      </w:r>
      <w:r w:rsidR="00E418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работе комиссий, осуществляющих</w:t>
      </w:r>
      <w:r w:rsidR="00E418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открытие работ и приемку</w:t>
      </w:r>
      <w:r w:rsidR="00E418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выполненных работ по благоустройству</w:t>
      </w:r>
      <w:r w:rsidR="00E418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2015 году, а также участии в контроле</w:t>
      </w:r>
      <w:r w:rsidR="00E418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ходом выполнения указанных работ</w:t>
      </w:r>
    </w:p>
    <w:p w:rsidR="001F67FC" w:rsidRPr="00A271FF" w:rsidRDefault="001F67FC" w:rsidP="001F67FC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1F67FC" w:rsidRPr="00A271FF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Pr="00A271FF" w:rsidRDefault="00A271FF" w:rsidP="00E418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41806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постановлением Правительства Москвы от </w:t>
      </w:r>
      <w:r w:rsidRPr="00E41806">
        <w:rPr>
          <w:rFonts w:ascii="Times New Roman" w:hAnsi="Times New Roman" w:cs="Times New Roman"/>
          <w:spacing w:val="2"/>
          <w:sz w:val="28"/>
          <w:szCs w:val="28"/>
          <w:lang w:eastAsia="ru-RU"/>
        </w:rPr>
        <w:t>26 декабря</w:t>
      </w:r>
      <w:r w:rsidR="00E41806" w:rsidRPr="00E4180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41806">
        <w:rPr>
          <w:rFonts w:ascii="Times New Roman" w:hAnsi="Times New Roman" w:cs="Times New Roman"/>
          <w:spacing w:val="2"/>
          <w:sz w:val="28"/>
          <w:szCs w:val="28"/>
          <w:lang w:eastAsia="ru-RU"/>
        </w:rPr>
        <w:t>2012 года N 849-ПП «О стимулировании управ районов города Москвы»</w:t>
      </w:r>
      <w:r w:rsidR="00E41806" w:rsidRPr="00E41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решением </w:t>
      </w:r>
      <w:r w:rsidRPr="00E41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муниципального округа Бутырский</w:t>
      </w:r>
      <w:r w:rsidR="00E41806" w:rsidRPr="00E41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156D" w:rsidRPr="00E41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</w:t>
      </w:r>
      <w:r w:rsidRPr="00E41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2015 года № 01-02/7-2</w:t>
      </w:r>
      <w:r w:rsidRPr="00E41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1806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муниципального </w:t>
      </w:r>
      <w:r w:rsidR="001F67FC" w:rsidRPr="00E41806">
        <w:rPr>
          <w:rFonts w:ascii="Times New Roman" w:hAnsi="Times New Roman" w:cs="Times New Roman"/>
          <w:b/>
          <w:bCs/>
          <w:sz w:val="28"/>
          <w:szCs w:val="28"/>
        </w:rPr>
        <w:t>округа Бутырский решил:</w:t>
      </w:r>
    </w:p>
    <w:p w:rsidR="001F67FC" w:rsidRPr="00A271FF" w:rsidRDefault="001F67FC" w:rsidP="00E41806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  <w:sz w:val="28"/>
          <w:szCs w:val="28"/>
        </w:rPr>
      </w:pPr>
    </w:p>
    <w:p w:rsidR="001F67FC" w:rsidRPr="001F67FC" w:rsidRDefault="00E41806" w:rsidP="00E41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67FC" w:rsidRPr="00E41806">
        <w:rPr>
          <w:sz w:val="28"/>
          <w:szCs w:val="28"/>
        </w:rPr>
        <w:t xml:space="preserve">Определить закрепление депутатов Совета депутатов муниципального </w:t>
      </w:r>
      <w:r w:rsidR="001F67FC" w:rsidRPr="001F67FC">
        <w:rPr>
          <w:sz w:val="28"/>
          <w:szCs w:val="28"/>
        </w:rPr>
        <w:t xml:space="preserve">округа Бутырский </w:t>
      </w:r>
      <w:r w:rsidR="001F67FC">
        <w:rPr>
          <w:sz w:val="28"/>
          <w:szCs w:val="28"/>
        </w:rPr>
        <w:t xml:space="preserve">за объектами благоустройства дворовых </w:t>
      </w:r>
      <w:r w:rsidR="001F67FC" w:rsidRPr="001F67FC">
        <w:rPr>
          <w:sz w:val="28"/>
          <w:szCs w:val="28"/>
        </w:rPr>
        <w:t>территорий</w:t>
      </w:r>
      <w:r w:rsidR="00A271FF">
        <w:rPr>
          <w:sz w:val="28"/>
          <w:szCs w:val="28"/>
        </w:rPr>
        <w:t xml:space="preserve"> </w:t>
      </w:r>
      <w:r w:rsidR="001F67FC">
        <w:rPr>
          <w:sz w:val="28"/>
          <w:szCs w:val="28"/>
        </w:rPr>
        <w:t>в 2015 году для</w:t>
      </w:r>
      <w:r w:rsidR="00B70682">
        <w:rPr>
          <w:sz w:val="28"/>
          <w:szCs w:val="28"/>
        </w:rPr>
        <w:t xml:space="preserve"> участия депутатов </w:t>
      </w:r>
      <w:r w:rsidR="001F67FC">
        <w:rPr>
          <w:sz w:val="28"/>
          <w:szCs w:val="28"/>
        </w:rPr>
        <w:t>в работе комиссий, осуществляющих открытие работ и приемку выполненных ра</w:t>
      </w:r>
      <w:r w:rsidR="002644F3">
        <w:rPr>
          <w:sz w:val="28"/>
          <w:szCs w:val="28"/>
        </w:rPr>
        <w:t>бот, а также участии в контроле</w:t>
      </w:r>
      <w:r>
        <w:rPr>
          <w:sz w:val="28"/>
          <w:szCs w:val="28"/>
        </w:rPr>
        <w:t xml:space="preserve"> з</w:t>
      </w:r>
      <w:r w:rsidR="001F67FC" w:rsidRPr="001F67FC">
        <w:rPr>
          <w:sz w:val="28"/>
          <w:szCs w:val="28"/>
        </w:rPr>
        <w:t>а ходом выполнения указанных работ</w:t>
      </w:r>
      <w:r w:rsidR="001F67FC">
        <w:rPr>
          <w:sz w:val="28"/>
          <w:szCs w:val="28"/>
        </w:rPr>
        <w:t xml:space="preserve"> (приложение).</w:t>
      </w:r>
    </w:p>
    <w:p w:rsidR="001F67FC" w:rsidRDefault="002644F3" w:rsidP="00E41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67FC">
        <w:rPr>
          <w:sz w:val="28"/>
          <w:szCs w:val="28"/>
        </w:rPr>
        <w:t>Направи</w:t>
      </w:r>
      <w:r w:rsidR="001F4256">
        <w:rPr>
          <w:sz w:val="28"/>
          <w:szCs w:val="28"/>
        </w:rPr>
        <w:t xml:space="preserve">ть настоящее решение в управу Бутырского района города Москвы </w:t>
      </w:r>
      <w:r w:rsidR="001F67FC">
        <w:rPr>
          <w:sz w:val="28"/>
          <w:szCs w:val="28"/>
        </w:rPr>
        <w:t>в течение 3 дней со дня его принятия.</w:t>
      </w:r>
    </w:p>
    <w:p w:rsidR="001F67FC" w:rsidRDefault="001F67FC" w:rsidP="00E41806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</w:p>
    <w:p w:rsidR="001F67FC" w:rsidRDefault="001F67FC" w:rsidP="00E41806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-1"/>
          <w:sz w:val="28"/>
          <w:szCs w:val="28"/>
        </w:rPr>
        <w:t>Контроль за исполнением данного решения возложить на главу</w:t>
      </w:r>
      <w:r w:rsidR="00E4180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Бутырский</w:t>
      </w:r>
      <w:r w:rsidR="00E41806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F67FC" w:rsidRPr="00A271FF" w:rsidRDefault="001F67FC" w:rsidP="001F67FC">
      <w:pPr>
        <w:rPr>
          <w:sz w:val="28"/>
          <w:szCs w:val="28"/>
        </w:rPr>
      </w:pPr>
    </w:p>
    <w:p w:rsidR="001F67FC" w:rsidRPr="00A271FF" w:rsidRDefault="001F67FC" w:rsidP="001F67FC">
      <w:pPr>
        <w:rPr>
          <w:sz w:val="28"/>
          <w:szCs w:val="28"/>
        </w:rPr>
      </w:pPr>
    </w:p>
    <w:p w:rsidR="001F67FC" w:rsidRDefault="001F67FC" w:rsidP="001F67F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E41806">
        <w:rPr>
          <w:b/>
          <w:sz w:val="28"/>
        </w:rPr>
        <w:tab/>
      </w:r>
      <w:r w:rsidR="00E41806">
        <w:rPr>
          <w:b/>
          <w:sz w:val="28"/>
        </w:rPr>
        <w:tab/>
      </w:r>
      <w:r w:rsidR="00E41806">
        <w:rPr>
          <w:b/>
          <w:sz w:val="28"/>
        </w:rPr>
        <w:tab/>
        <w:t xml:space="preserve">     </w:t>
      </w:r>
      <w:r>
        <w:rPr>
          <w:b/>
          <w:sz w:val="28"/>
          <w:szCs w:val="28"/>
        </w:rPr>
        <w:t>А.П. Осипенко</w:t>
      </w:r>
    </w:p>
    <w:p w:rsidR="001F67FC" w:rsidRDefault="001F67FC" w:rsidP="001F67FC">
      <w:pPr>
        <w:rPr>
          <w:b/>
          <w:sz w:val="28"/>
          <w:szCs w:val="28"/>
        </w:rPr>
        <w:sectPr w:rsidR="001F67FC">
          <w:pgSz w:w="11906" w:h="16838"/>
          <w:pgMar w:top="1134" w:right="850" w:bottom="1134" w:left="1701" w:header="708" w:footer="708" w:gutter="0"/>
          <w:cols w:space="720"/>
        </w:sectPr>
      </w:pPr>
    </w:p>
    <w:p w:rsidR="00447C7C" w:rsidRDefault="00E41806" w:rsidP="00E41806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7C7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C" w:rsidRDefault="00E41806" w:rsidP="00E41806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7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47C7C" w:rsidRDefault="00E41806" w:rsidP="00E41806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7C">
        <w:rPr>
          <w:rFonts w:ascii="Times New Roman" w:hAnsi="Times New Roman" w:cs="Times New Roman"/>
          <w:sz w:val="28"/>
          <w:szCs w:val="28"/>
        </w:rPr>
        <w:t>муниципального округа Бутырский</w:t>
      </w:r>
    </w:p>
    <w:p w:rsidR="00447C7C" w:rsidRDefault="00E41806" w:rsidP="00E41806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1FF">
        <w:rPr>
          <w:rFonts w:ascii="Times New Roman" w:hAnsi="Times New Roman" w:cs="Times New Roman"/>
          <w:sz w:val="28"/>
          <w:szCs w:val="28"/>
        </w:rPr>
        <w:t>от 17</w:t>
      </w:r>
      <w:r w:rsidR="0086594A">
        <w:rPr>
          <w:rFonts w:ascii="Times New Roman" w:hAnsi="Times New Roman" w:cs="Times New Roman"/>
          <w:sz w:val="28"/>
          <w:szCs w:val="28"/>
        </w:rPr>
        <w:t xml:space="preserve"> </w:t>
      </w:r>
      <w:r w:rsidR="00A271FF">
        <w:rPr>
          <w:rFonts w:ascii="Times New Roman" w:hAnsi="Times New Roman" w:cs="Times New Roman"/>
          <w:sz w:val="28"/>
          <w:szCs w:val="28"/>
        </w:rPr>
        <w:t>июн</w:t>
      </w:r>
      <w:r w:rsidR="0086594A">
        <w:rPr>
          <w:rFonts w:ascii="Times New Roman" w:hAnsi="Times New Roman" w:cs="Times New Roman"/>
          <w:sz w:val="28"/>
          <w:szCs w:val="28"/>
        </w:rPr>
        <w:t>я 2015г.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1FF">
        <w:rPr>
          <w:rFonts w:ascii="Times New Roman" w:hAnsi="Times New Roman" w:cs="Times New Roman"/>
          <w:sz w:val="28"/>
          <w:szCs w:val="28"/>
        </w:rPr>
        <w:t>№ 01-02/7</w:t>
      </w:r>
      <w:r w:rsidR="0086594A">
        <w:rPr>
          <w:rFonts w:ascii="Times New Roman" w:hAnsi="Times New Roman" w:cs="Times New Roman"/>
          <w:sz w:val="28"/>
          <w:szCs w:val="28"/>
        </w:rPr>
        <w:t>-3</w:t>
      </w: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44B" w:rsidRDefault="0008144B" w:rsidP="00447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депутатов</w:t>
      </w: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Бутырский,</w:t>
      </w: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для участия в работе комиссий,</w:t>
      </w:r>
    </w:p>
    <w:p w:rsidR="00372D66" w:rsidRDefault="00447C7C" w:rsidP="001F42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C7C">
        <w:rPr>
          <w:rFonts w:ascii="Times New Roman" w:hAnsi="Times New Roman" w:cs="Times New Roman"/>
          <w:sz w:val="28"/>
          <w:szCs w:val="28"/>
        </w:rPr>
        <w:t>осуществляющих открытие работ и приемку</w:t>
      </w:r>
    </w:p>
    <w:p w:rsidR="00372D66" w:rsidRDefault="00447C7C" w:rsidP="001F42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C7C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  <w:r w:rsidR="00372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</w:p>
    <w:p w:rsidR="001F4256" w:rsidRDefault="00447C7C" w:rsidP="001F42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дворовых территорий</w:t>
      </w:r>
      <w:r w:rsidRPr="00447C7C">
        <w:rPr>
          <w:rFonts w:ascii="Times New Roman" w:hAnsi="Times New Roman" w:cs="Times New Roman"/>
          <w:sz w:val="28"/>
          <w:szCs w:val="28"/>
        </w:rPr>
        <w:t>,</w:t>
      </w:r>
      <w:r w:rsidR="001F4256">
        <w:rPr>
          <w:rFonts w:ascii="Times New Roman" w:hAnsi="Times New Roman" w:cs="Times New Roman"/>
          <w:sz w:val="28"/>
          <w:szCs w:val="28"/>
        </w:rPr>
        <w:t xml:space="preserve"> </w:t>
      </w:r>
      <w:r w:rsidRPr="00447C7C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для участия</w:t>
      </w:r>
      <w:r w:rsidRPr="00447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66" w:rsidRDefault="00447C7C" w:rsidP="001F42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C7C">
        <w:rPr>
          <w:rFonts w:ascii="Times New Roman" w:hAnsi="Times New Roman" w:cs="Times New Roman"/>
          <w:sz w:val="28"/>
          <w:szCs w:val="28"/>
        </w:rPr>
        <w:t xml:space="preserve">в контроле за ходом выполнения </w:t>
      </w:r>
    </w:p>
    <w:p w:rsidR="00447C7C" w:rsidRDefault="00447C7C" w:rsidP="001F42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C7C">
        <w:rPr>
          <w:rFonts w:ascii="Times New Roman" w:hAnsi="Times New Roman" w:cs="Times New Roman"/>
          <w:sz w:val="28"/>
          <w:szCs w:val="28"/>
        </w:rPr>
        <w:t>указанных работ</w:t>
      </w: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D53" w:rsidRDefault="005F7D53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075"/>
        <w:gridCol w:w="1884"/>
        <w:gridCol w:w="1858"/>
        <w:gridCol w:w="2160"/>
      </w:tblGrid>
      <w:tr w:rsidR="00372D66" w:rsidTr="00447C7C"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из утвержденного адресного перечня</w:t>
            </w:r>
          </w:p>
        </w:tc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 (основной состав)</w:t>
            </w:r>
          </w:p>
        </w:tc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 (резервный состав)</w:t>
            </w:r>
          </w:p>
        </w:tc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Избирательный округ</w:t>
            </w:r>
          </w:p>
        </w:tc>
      </w:tr>
      <w:tr w:rsidR="00372D66" w:rsidTr="00447C7C"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2D66" w:rsidTr="00447C7C">
        <w:tc>
          <w:tcPr>
            <w:tcW w:w="0" w:type="auto"/>
          </w:tcPr>
          <w:p w:rsidR="00EF293A" w:rsidRPr="00EF293A" w:rsidRDefault="00EF293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144B" w:rsidRDefault="0008144B" w:rsidP="00F27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EF293A" w:rsidRDefault="0008144B" w:rsidP="00F27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Бутырского района</w:t>
            </w:r>
          </w:p>
          <w:p w:rsidR="0008144B" w:rsidRPr="00F279C9" w:rsidRDefault="0008144B" w:rsidP="00F27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(удаление сухостоя</w:t>
            </w:r>
            <w:r w:rsidR="00372D66">
              <w:rPr>
                <w:rFonts w:ascii="Times New Roman" w:hAnsi="Times New Roman" w:cs="Times New Roman"/>
                <w:sz w:val="28"/>
                <w:szCs w:val="28"/>
              </w:rPr>
              <w:t>, санитарная обрезка деревьев)</w:t>
            </w:r>
          </w:p>
        </w:tc>
        <w:tc>
          <w:tcPr>
            <w:tcW w:w="0" w:type="auto"/>
          </w:tcPr>
          <w:p w:rsidR="00372D66" w:rsidRDefault="00372D66" w:rsidP="00474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EF293A" w:rsidRDefault="00372D66" w:rsidP="00474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  <w:tc>
          <w:tcPr>
            <w:tcW w:w="0" w:type="auto"/>
          </w:tcPr>
          <w:p w:rsidR="00372D66" w:rsidRDefault="00372D66" w:rsidP="00372D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EF293A" w:rsidRDefault="00372D66" w:rsidP="00372D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  <w:tc>
          <w:tcPr>
            <w:tcW w:w="0" w:type="auto"/>
          </w:tcPr>
          <w:p w:rsidR="00EF293A" w:rsidRDefault="00372D66" w:rsidP="00474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  <w:tr w:rsidR="00372D66" w:rsidTr="00447C7C">
        <w:tc>
          <w:tcPr>
            <w:tcW w:w="0" w:type="auto"/>
          </w:tcPr>
          <w:p w:rsidR="00372D66" w:rsidRPr="00EF293A" w:rsidRDefault="00372D66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72D66" w:rsidRDefault="00372D66" w:rsidP="000C36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372D66" w:rsidRDefault="00372D66" w:rsidP="000C36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Бутырского района</w:t>
            </w:r>
          </w:p>
          <w:p w:rsidR="00372D66" w:rsidRPr="00F279C9" w:rsidRDefault="00372D66" w:rsidP="000C36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(ремонт асфальтобетонных покрытий)</w:t>
            </w:r>
          </w:p>
        </w:tc>
        <w:tc>
          <w:tcPr>
            <w:tcW w:w="0" w:type="auto"/>
          </w:tcPr>
          <w:p w:rsidR="00372D66" w:rsidRDefault="00372D66" w:rsidP="000C36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372D66" w:rsidRDefault="00372D66" w:rsidP="000C36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  <w:tc>
          <w:tcPr>
            <w:tcW w:w="0" w:type="auto"/>
          </w:tcPr>
          <w:p w:rsidR="00372D66" w:rsidRDefault="00372D66" w:rsidP="000C36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372D66" w:rsidRDefault="00372D66" w:rsidP="000C36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  <w:tc>
          <w:tcPr>
            <w:tcW w:w="0" w:type="auto"/>
          </w:tcPr>
          <w:p w:rsidR="00372D66" w:rsidRDefault="00372D66" w:rsidP="000C36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  <w:tr w:rsidR="00372D66" w:rsidTr="00447C7C">
        <w:tc>
          <w:tcPr>
            <w:tcW w:w="0" w:type="auto"/>
          </w:tcPr>
          <w:p w:rsidR="00372D66" w:rsidRPr="00EF293A" w:rsidRDefault="00372D66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72D66" w:rsidRDefault="00372D66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</w:t>
            </w:r>
          </w:p>
          <w:p w:rsidR="00372D66" w:rsidRDefault="00372D66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д.21 корп.2</w:t>
            </w:r>
          </w:p>
          <w:p w:rsidR="00372D66" w:rsidRDefault="00372D66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(устройство зоны отдыха и резинового покрытия на детской площадке)</w:t>
            </w:r>
          </w:p>
        </w:tc>
        <w:tc>
          <w:tcPr>
            <w:tcW w:w="0" w:type="auto"/>
          </w:tcPr>
          <w:p w:rsidR="00372D66" w:rsidRDefault="00372D66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Крутенкова</w:t>
            </w:r>
            <w:proofErr w:type="spellEnd"/>
          </w:p>
          <w:p w:rsidR="00372D66" w:rsidRDefault="00372D66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372D66" w:rsidRDefault="00372D66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0" w:type="auto"/>
          </w:tcPr>
          <w:p w:rsidR="00372D66" w:rsidRDefault="00372D66" w:rsidP="000C36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372D66" w:rsidRDefault="00372D66" w:rsidP="000C36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  <w:p w:rsidR="00372D66" w:rsidRDefault="00372D66" w:rsidP="000C36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0" w:type="auto"/>
          </w:tcPr>
          <w:p w:rsidR="00372D66" w:rsidRDefault="00372D66" w:rsidP="000C36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1ED" w:rsidRPr="00447C7C" w:rsidRDefault="00B131ED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131ED" w:rsidRPr="0044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 w15:restartNumberingAfterBreak="0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D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144B"/>
    <w:rsid w:val="00084C05"/>
    <w:rsid w:val="0008664E"/>
    <w:rsid w:val="00096400"/>
    <w:rsid w:val="000A3DF7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4256"/>
    <w:rsid w:val="001F67FC"/>
    <w:rsid w:val="00200CFA"/>
    <w:rsid w:val="00232900"/>
    <w:rsid w:val="00236440"/>
    <w:rsid w:val="0025203D"/>
    <w:rsid w:val="002644F3"/>
    <w:rsid w:val="00266192"/>
    <w:rsid w:val="0027316D"/>
    <w:rsid w:val="00275751"/>
    <w:rsid w:val="00286B95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72D66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47C7C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44D0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D53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6594A"/>
    <w:rsid w:val="0087608D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271FF"/>
    <w:rsid w:val="00A31AAB"/>
    <w:rsid w:val="00A35042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31ED"/>
    <w:rsid w:val="00B150E0"/>
    <w:rsid w:val="00B173FB"/>
    <w:rsid w:val="00B26D12"/>
    <w:rsid w:val="00B3168B"/>
    <w:rsid w:val="00B33AA0"/>
    <w:rsid w:val="00B42D7A"/>
    <w:rsid w:val="00B507D6"/>
    <w:rsid w:val="00B555AB"/>
    <w:rsid w:val="00B70682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BF574D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516"/>
    <w:rsid w:val="00C87BF6"/>
    <w:rsid w:val="00C9446F"/>
    <w:rsid w:val="00CA4C3B"/>
    <w:rsid w:val="00CA5315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41806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EF293A"/>
    <w:rsid w:val="00F00CA4"/>
    <w:rsid w:val="00F03729"/>
    <w:rsid w:val="00F219E4"/>
    <w:rsid w:val="00F270F5"/>
    <w:rsid w:val="00F279C9"/>
    <w:rsid w:val="00F363C7"/>
    <w:rsid w:val="00F36CFD"/>
    <w:rsid w:val="00F4760C"/>
    <w:rsid w:val="00F60210"/>
    <w:rsid w:val="00F7156D"/>
    <w:rsid w:val="00F7329F"/>
    <w:rsid w:val="00F81DF5"/>
    <w:rsid w:val="00F83960"/>
    <w:rsid w:val="00F86C4F"/>
    <w:rsid w:val="00FD1528"/>
    <w:rsid w:val="00FD161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BCB63-160F-4B75-B248-B7E4954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A2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32</cp:revision>
  <cp:lastPrinted>2015-03-26T07:07:00Z</cp:lastPrinted>
  <dcterms:created xsi:type="dcterms:W3CDTF">2014-09-26T07:40:00Z</dcterms:created>
  <dcterms:modified xsi:type="dcterms:W3CDTF">2015-06-18T10:31:00Z</dcterms:modified>
</cp:coreProperties>
</file>