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9B" w:rsidRPr="00CA4B31" w:rsidRDefault="005D2A9B" w:rsidP="005D2A9B">
      <w:pPr>
        <w:pStyle w:val="af1"/>
        <w:jc w:val="center"/>
        <w:rPr>
          <w:rFonts w:ascii="Arial Black" w:hAnsi="Arial Black"/>
          <w:sz w:val="36"/>
          <w:szCs w:val="36"/>
        </w:rPr>
      </w:pPr>
      <w:proofErr w:type="gramStart"/>
      <w:r w:rsidRPr="00CA4B3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  <w:proofErr w:type="gramStart"/>
      <w:r w:rsidRPr="005D2A9B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5D2A9B">
        <w:rPr>
          <w:rFonts w:ascii="Arial Black" w:hAnsi="Arial Black"/>
          <w:sz w:val="26"/>
          <w:szCs w:val="26"/>
        </w:rPr>
        <w:t xml:space="preserve">  БУТЫРСКИЙ</w:t>
      </w:r>
    </w:p>
    <w:p w:rsidR="005D2A9B" w:rsidRPr="005D2A9B" w:rsidRDefault="005D2A9B" w:rsidP="005D2A9B">
      <w:pPr>
        <w:pStyle w:val="af1"/>
        <w:rPr>
          <w:rFonts w:ascii="Calibri" w:hAnsi="Calibri"/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  <w:r w:rsidRPr="005D2A9B">
        <w:rPr>
          <w:rFonts w:ascii="Arial Black" w:hAnsi="Arial Black"/>
          <w:sz w:val="26"/>
          <w:szCs w:val="26"/>
        </w:rPr>
        <w:t>Р Е Ш Е Н И Е</w:t>
      </w:r>
    </w:p>
    <w:p w:rsidR="005D2A9B" w:rsidRPr="005D2A9B" w:rsidRDefault="005D2A9B" w:rsidP="005D2A9B">
      <w:pPr>
        <w:pStyle w:val="af1"/>
        <w:rPr>
          <w:rFonts w:ascii="Calibri" w:hAnsi="Calibri"/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 w:cs="Arial"/>
          <w:sz w:val="26"/>
          <w:szCs w:val="26"/>
        </w:rPr>
      </w:pPr>
    </w:p>
    <w:p w:rsidR="005D2A9B" w:rsidRPr="005D2A9B" w:rsidRDefault="005C63EB" w:rsidP="005D2A9B">
      <w:pPr>
        <w:pStyle w:val="af1"/>
        <w:rPr>
          <w:sz w:val="26"/>
          <w:szCs w:val="26"/>
        </w:rPr>
      </w:pPr>
      <w:r>
        <w:rPr>
          <w:sz w:val="26"/>
          <w:szCs w:val="26"/>
        </w:rPr>
        <w:t>17.12.2020 № 01-04/14-6</w:t>
      </w:r>
      <w:r w:rsidR="005D2A9B" w:rsidRPr="005D2A9B">
        <w:rPr>
          <w:sz w:val="26"/>
          <w:szCs w:val="26"/>
        </w:rPr>
        <w:t xml:space="preserve">                                                     </w:t>
      </w:r>
      <w:r w:rsidR="00EB6E9F">
        <w:rPr>
          <w:sz w:val="26"/>
          <w:szCs w:val="26"/>
        </w:rPr>
        <w:t xml:space="preserve">           </w:t>
      </w:r>
      <w:r w:rsidR="005D2A9B" w:rsidRPr="005D2A9B">
        <w:rPr>
          <w:sz w:val="26"/>
          <w:szCs w:val="26"/>
        </w:rPr>
        <w:t xml:space="preserve">                                                        </w:t>
      </w:r>
    </w:p>
    <w:p w:rsidR="005D2A9B" w:rsidRPr="005D2A9B" w:rsidRDefault="005D2A9B" w:rsidP="005D2A9B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5D2A9B" w:rsidRPr="005D2A9B" w:rsidRDefault="005D2A9B" w:rsidP="005D2A9B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 xml:space="preserve">О Номенклатуре дел 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 xml:space="preserve">муниципального округа 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>Бутырский</w:t>
      </w:r>
    </w:p>
    <w:p w:rsidR="00215619" w:rsidRDefault="00215619" w:rsidP="00215619">
      <w:pPr>
        <w:rPr>
          <w:rFonts w:ascii="Arial" w:hAnsi="Arial" w:cs="Arial"/>
          <w:sz w:val="21"/>
          <w:szCs w:val="21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5D2A9B" w:rsidRPr="005E5A7F" w:rsidRDefault="00CB388D" w:rsidP="005D2A9B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D2A9B" w:rsidRPr="005D2A9B">
        <w:rPr>
          <w:sz w:val="26"/>
          <w:szCs w:val="26"/>
        </w:rPr>
        <w:t>В соответствии</w:t>
      </w:r>
      <w:r w:rsidR="005E5A7F">
        <w:rPr>
          <w:sz w:val="26"/>
          <w:szCs w:val="26"/>
        </w:rPr>
        <w:t xml:space="preserve"> с Федеральным законом от 22 октября 2004 года № 125-ФЗ                          «Об архивном деле в Российской Федерации», приказом Федерального архивного агентства</w:t>
      </w:r>
      <w:r w:rsidR="005D2A9B" w:rsidRPr="005D2A9B">
        <w:rPr>
          <w:sz w:val="26"/>
          <w:szCs w:val="26"/>
        </w:rPr>
        <w:t xml:space="preserve"> </w:t>
      </w:r>
      <w:r w:rsidR="005E5A7F" w:rsidRPr="005E5A7F">
        <w:rPr>
          <w:sz w:val="26"/>
          <w:szCs w:val="26"/>
        </w:rPr>
        <w:t>от 29 декабря 2019 года № 236</w:t>
      </w:r>
      <w:r w:rsidR="005E5A7F">
        <w:rPr>
          <w:sz w:val="26"/>
          <w:szCs w:val="26"/>
        </w:rPr>
        <w:t xml:space="preserve"> «</w:t>
      </w:r>
      <w:r w:rsidR="005E5A7F" w:rsidRPr="005E5A7F">
        <w:rPr>
          <w:sz w:val="26"/>
          <w:szCs w:val="26"/>
        </w:rPr>
        <w:t>Об утверждении Перечня</w:t>
      </w:r>
      <w:r w:rsidR="005E5A7F">
        <w:rPr>
          <w:sz w:val="26"/>
          <w:szCs w:val="26"/>
        </w:rPr>
        <w:t xml:space="preserve"> типовых</w:t>
      </w:r>
      <w:r w:rsidR="005E5A7F" w:rsidRPr="005E5A7F">
        <w:rPr>
          <w:sz w:val="26"/>
          <w:szCs w:val="26"/>
        </w:rPr>
        <w:t xml:space="preserve">                                                                                        </w:t>
      </w:r>
      <w:r w:rsidR="005E5A7F">
        <w:rPr>
          <w:sz w:val="26"/>
          <w:szCs w:val="26"/>
        </w:rPr>
        <w:t xml:space="preserve">           </w:t>
      </w:r>
      <w:r w:rsidR="005E5A7F" w:rsidRPr="005E5A7F">
        <w:rPr>
          <w:sz w:val="26"/>
          <w:szCs w:val="26"/>
        </w:rPr>
        <w:t xml:space="preserve">управленческих архивных документов, </w:t>
      </w:r>
      <w:r w:rsidR="005E5A7F">
        <w:rPr>
          <w:sz w:val="26"/>
          <w:szCs w:val="26"/>
        </w:rPr>
        <w:t>образующихся в процессе деятельности</w:t>
      </w:r>
      <w:r w:rsidR="005E5A7F" w:rsidRPr="005E5A7F">
        <w:rPr>
          <w:sz w:val="26"/>
          <w:szCs w:val="26"/>
        </w:rPr>
        <w:t xml:space="preserve">                                                  </w:t>
      </w:r>
      <w:r w:rsidR="005E5A7F">
        <w:rPr>
          <w:sz w:val="26"/>
          <w:szCs w:val="26"/>
        </w:rPr>
        <w:t xml:space="preserve">                  </w:t>
      </w:r>
      <w:r w:rsidR="005E5A7F" w:rsidRPr="005E5A7F">
        <w:rPr>
          <w:sz w:val="26"/>
          <w:szCs w:val="26"/>
        </w:rPr>
        <w:t>государственных о</w:t>
      </w:r>
      <w:r w:rsidR="005E5A7F">
        <w:rPr>
          <w:sz w:val="26"/>
          <w:szCs w:val="26"/>
        </w:rPr>
        <w:t xml:space="preserve">рганов, </w:t>
      </w:r>
      <w:r w:rsidR="005E5A7F" w:rsidRPr="005E5A7F">
        <w:rPr>
          <w:sz w:val="26"/>
          <w:szCs w:val="26"/>
        </w:rPr>
        <w:t>органов местного самоуправления и организаций,                                                                                       с указанием сроков их хранения</w:t>
      </w:r>
      <w:r w:rsidR="005E5A7F">
        <w:rPr>
          <w:sz w:val="26"/>
          <w:szCs w:val="26"/>
        </w:rPr>
        <w:t>» и</w:t>
      </w:r>
      <w:r w:rsidR="005D2A9B" w:rsidRPr="005D2A9B">
        <w:rPr>
          <w:sz w:val="26"/>
          <w:szCs w:val="26"/>
        </w:rPr>
        <w:t xml:space="preserve"> Уставом муниципального округа Буты</w:t>
      </w:r>
      <w:r>
        <w:rPr>
          <w:sz w:val="26"/>
          <w:szCs w:val="26"/>
        </w:rPr>
        <w:t xml:space="preserve">рский </w:t>
      </w:r>
      <w:r w:rsidR="005D2A9B" w:rsidRPr="005D2A9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5D2A9B" w:rsidRDefault="00CB388D" w:rsidP="00CB38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</w:t>
      </w:r>
      <w:r w:rsidR="00320F8C">
        <w:rPr>
          <w:sz w:val="26"/>
          <w:szCs w:val="26"/>
        </w:rPr>
        <w:t>Утвердить</w:t>
      </w:r>
      <w:r w:rsidRPr="00CB38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Номенклатуру дел муниципального </w:t>
      </w:r>
      <w:r w:rsidR="005D2A9B" w:rsidRPr="00CB388D">
        <w:rPr>
          <w:sz w:val="26"/>
          <w:szCs w:val="26"/>
        </w:rPr>
        <w:t xml:space="preserve">округа </w:t>
      </w:r>
      <w:r w:rsidR="00320F8C">
        <w:rPr>
          <w:sz w:val="26"/>
          <w:szCs w:val="26"/>
        </w:rPr>
        <w:t>Бутырский на 2021 год</w:t>
      </w:r>
      <w:r w:rsidR="00A31E59">
        <w:rPr>
          <w:sz w:val="26"/>
          <w:szCs w:val="26"/>
        </w:rPr>
        <w:t xml:space="preserve"> (приложение)</w:t>
      </w:r>
      <w:r>
        <w:rPr>
          <w:sz w:val="26"/>
          <w:szCs w:val="26"/>
        </w:rPr>
        <w:t>.</w:t>
      </w:r>
    </w:p>
    <w:p w:rsidR="005D2A9B" w:rsidRPr="005D2A9B" w:rsidRDefault="00320F8C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Номенклатуру дел на согласование Центральной экспертно-проверочной комиссией </w:t>
      </w:r>
      <w:proofErr w:type="spellStart"/>
      <w:r>
        <w:rPr>
          <w:sz w:val="26"/>
          <w:szCs w:val="26"/>
        </w:rPr>
        <w:t>Главархива</w:t>
      </w:r>
      <w:proofErr w:type="spellEnd"/>
      <w:r>
        <w:rPr>
          <w:sz w:val="26"/>
          <w:szCs w:val="26"/>
        </w:rPr>
        <w:t xml:space="preserve"> Москвы.</w:t>
      </w:r>
    </w:p>
    <w:p w:rsidR="005D2A9B" w:rsidRPr="005D2A9B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D2A9B" w:rsidRPr="005D2A9B">
        <w:rPr>
          <w:sz w:val="26"/>
          <w:szCs w:val="26"/>
        </w:rPr>
        <w:t xml:space="preserve">  3.  Считать утратившим сил</w:t>
      </w:r>
      <w:r>
        <w:rPr>
          <w:sz w:val="26"/>
          <w:szCs w:val="26"/>
        </w:rPr>
        <w:t>у решение Совета депутатов от 23 ноября 2017 года № 01-02/14-5</w:t>
      </w:r>
      <w:r w:rsidR="005D2A9B" w:rsidRPr="005D2A9B">
        <w:rPr>
          <w:sz w:val="26"/>
          <w:szCs w:val="26"/>
        </w:rPr>
        <w:t xml:space="preserve"> «О номенклатуре дел муниципаль</w:t>
      </w:r>
      <w:r>
        <w:rPr>
          <w:sz w:val="26"/>
          <w:szCs w:val="26"/>
        </w:rPr>
        <w:t xml:space="preserve">ного округа </w:t>
      </w:r>
      <w:r w:rsidR="005D2A9B" w:rsidRPr="005D2A9B">
        <w:rPr>
          <w:sz w:val="26"/>
          <w:szCs w:val="26"/>
        </w:rPr>
        <w:t>Бутырский».</w:t>
      </w:r>
    </w:p>
    <w:p w:rsidR="00320F8C" w:rsidRDefault="00320F8C" w:rsidP="005D2A9B">
      <w:pPr>
        <w:jc w:val="both"/>
        <w:rPr>
          <w:sz w:val="26"/>
          <w:szCs w:val="26"/>
        </w:rPr>
      </w:pPr>
      <w:r w:rsidRPr="005D2A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4</w:t>
      </w:r>
      <w:r w:rsidRPr="005D2A9B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5D2A9B">
        <w:rPr>
          <w:bCs/>
          <w:sz w:val="26"/>
          <w:szCs w:val="26"/>
        </w:rPr>
        <w:t xml:space="preserve">Разместить настоящее решение на официальном сайте </w:t>
      </w:r>
      <w:hyperlink r:id="rId5" w:history="1">
        <w:r w:rsidRPr="00CB388D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Pr="00CB388D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CB388D">
          <w:rPr>
            <w:rStyle w:val="af4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CB388D">
        <w:rPr>
          <w:sz w:val="26"/>
          <w:szCs w:val="26"/>
        </w:rPr>
        <w:t>.</w:t>
      </w:r>
    </w:p>
    <w:p w:rsidR="00CB388D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0F8C">
        <w:rPr>
          <w:sz w:val="26"/>
          <w:szCs w:val="26"/>
        </w:rPr>
        <w:t xml:space="preserve">    5</w:t>
      </w:r>
      <w:r w:rsidR="005D2A9B" w:rsidRPr="005D2A9B">
        <w:rPr>
          <w:sz w:val="26"/>
          <w:szCs w:val="26"/>
        </w:rPr>
        <w:t>.   Настоящее решение вступает в силу с 1 января 20</w:t>
      </w:r>
      <w:r>
        <w:rPr>
          <w:sz w:val="26"/>
          <w:szCs w:val="26"/>
        </w:rPr>
        <w:t xml:space="preserve">21 </w:t>
      </w:r>
      <w:r w:rsidR="005D2A9B" w:rsidRPr="005D2A9B">
        <w:rPr>
          <w:sz w:val="26"/>
          <w:szCs w:val="26"/>
        </w:rPr>
        <w:t>года.</w:t>
      </w:r>
    </w:p>
    <w:p w:rsidR="005D2A9B" w:rsidRPr="00CB388D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0F8C">
        <w:rPr>
          <w:sz w:val="26"/>
          <w:szCs w:val="26"/>
        </w:rPr>
        <w:t xml:space="preserve">  6</w:t>
      </w:r>
      <w:r w:rsidR="005D2A9B" w:rsidRPr="005D2A9B">
        <w:rPr>
          <w:sz w:val="26"/>
          <w:szCs w:val="26"/>
        </w:rPr>
        <w:t xml:space="preserve">. </w:t>
      </w:r>
      <w:r w:rsidR="005D2A9B" w:rsidRPr="005D2A9B">
        <w:rPr>
          <w:spacing w:val="-1"/>
          <w:sz w:val="26"/>
          <w:szCs w:val="26"/>
        </w:rPr>
        <w:t xml:space="preserve">Контроль за исполнением данного решения возложить на главу                     </w:t>
      </w:r>
      <w:r w:rsidR="005D2A9B" w:rsidRPr="005D2A9B">
        <w:rPr>
          <w:sz w:val="26"/>
          <w:szCs w:val="26"/>
        </w:rPr>
        <w:t xml:space="preserve">муниципального округа Бутырский </w:t>
      </w:r>
      <w:r w:rsidR="005D2A9B" w:rsidRPr="005D2A9B">
        <w:rPr>
          <w:spacing w:val="-5"/>
          <w:sz w:val="26"/>
          <w:szCs w:val="26"/>
        </w:rPr>
        <w:t>Осипенко А.П.</w:t>
      </w:r>
    </w:p>
    <w:p w:rsidR="005D2A9B" w:rsidRPr="005D2A9B" w:rsidRDefault="005D2A9B" w:rsidP="005D2A9B">
      <w:pPr>
        <w:rPr>
          <w:sz w:val="26"/>
          <w:szCs w:val="26"/>
        </w:rPr>
      </w:pPr>
    </w:p>
    <w:p w:rsidR="005D2A9B" w:rsidRPr="005D2A9B" w:rsidRDefault="005D2A9B" w:rsidP="005D2A9B">
      <w:pPr>
        <w:rPr>
          <w:sz w:val="26"/>
          <w:szCs w:val="26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>
        <w:rPr>
          <w:bCs/>
        </w:rPr>
        <w:lastRenderedPageBreak/>
        <w:t xml:space="preserve">                                                                                               Приложение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к решению Совета депутатов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муниципального округа Бутырский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="00CB388D">
        <w:rPr>
          <w:bCs/>
        </w:rPr>
        <w:t xml:space="preserve">                     </w:t>
      </w:r>
      <w:r w:rsidR="004D6DCC">
        <w:rPr>
          <w:bCs/>
        </w:rPr>
        <w:t xml:space="preserve">      </w:t>
      </w:r>
      <w:r w:rsidR="005C63EB">
        <w:rPr>
          <w:bCs/>
        </w:rPr>
        <w:t>от 17.12.2020 № 01-04/14-6</w:t>
      </w:r>
    </w:p>
    <w:p w:rsidR="00CB388D" w:rsidRDefault="00CB388D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</w:p>
    <w:p w:rsidR="00CB388D" w:rsidRDefault="00CB388D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Н</w:t>
      </w:r>
      <w:r w:rsidR="00655562" w:rsidRPr="00CB388D">
        <w:rPr>
          <w:b/>
        </w:rPr>
        <w:t>О</w:t>
      </w:r>
      <w:r w:rsidRPr="00CB388D">
        <w:rPr>
          <w:b/>
        </w:rPr>
        <w:t>МЕНКЛАТУРА ДЕЛ</w:t>
      </w: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МУНИЦИПАЛЬНОГО ОКРУГА</w:t>
      </w: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БУТЫРСКИЙ</w:t>
      </w:r>
    </w:p>
    <w:p w:rsidR="00CB388D" w:rsidRDefault="00CB388D" w:rsidP="00655562">
      <w:pPr>
        <w:jc w:val="center"/>
      </w:pPr>
    </w:p>
    <w:p w:rsidR="00CB388D" w:rsidRDefault="00CB388D" w:rsidP="00655562">
      <w:pPr>
        <w:jc w:val="center"/>
      </w:pPr>
    </w:p>
    <w:p w:rsidR="00655562" w:rsidRPr="00CB388D" w:rsidRDefault="00CB388D" w:rsidP="00655562">
      <w:pPr>
        <w:jc w:val="center"/>
        <w:rPr>
          <w:sz w:val="22"/>
          <w:szCs w:val="22"/>
        </w:rPr>
      </w:pPr>
      <w:r>
        <w:rPr>
          <w:sz w:val="22"/>
          <w:szCs w:val="22"/>
        </w:rPr>
        <w:t>ОГЛАВЛЕНИЕ</w:t>
      </w:r>
    </w:p>
    <w:p w:rsidR="00655562" w:rsidRDefault="00655562" w:rsidP="00CB388D"/>
    <w:p w:rsidR="00B12F6F" w:rsidRPr="00CB388D" w:rsidRDefault="00B12F6F" w:rsidP="00CB388D"/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1"/>
        <w:gridCol w:w="7201"/>
        <w:gridCol w:w="608"/>
      </w:tblGrid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№</w:t>
            </w:r>
          </w:p>
          <w:p w:rsidR="00655562" w:rsidRPr="00CB388D" w:rsidRDefault="00655562">
            <w:pPr>
              <w:jc w:val="center"/>
            </w:pPr>
            <w:r w:rsidRPr="00CB388D">
              <w:t>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Индекс</w:t>
            </w:r>
          </w:p>
          <w:p w:rsidR="00655562" w:rsidRPr="00CB388D" w:rsidRDefault="00655562">
            <w:pPr>
              <w:jc w:val="center"/>
            </w:pPr>
            <w:r w:rsidRPr="00CB388D">
              <w:t>дела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Наименование </w:t>
            </w:r>
          </w:p>
          <w:p w:rsidR="00655562" w:rsidRPr="00CB388D" w:rsidRDefault="00655562">
            <w:pPr>
              <w:jc w:val="center"/>
            </w:pPr>
            <w:r w:rsidRPr="00CB388D">
              <w:t>раздела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B388D">
            <w:pPr>
              <w:jc w:val="center"/>
            </w:pPr>
            <w:r>
              <w:t>с</w:t>
            </w:r>
            <w:r w:rsidR="00655562" w:rsidRPr="00CB388D">
              <w:t>тр.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Оглавление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</w:t>
            </w:r>
          </w:p>
        </w:tc>
      </w:tr>
      <w:tr w:rsidR="00655562" w:rsidRPr="00CB388D" w:rsidTr="00CB38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rPr>
                <w:b/>
              </w:rPr>
              <w:t>Совет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01-01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Постоянные комиссии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комиссия Совета депутатов по организации выборных                                    мероприятий, местного референдума, взаимодействию                                   с общественными организациями и информированию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комиссия Совета депутатов по соблюдению </w:t>
            </w:r>
            <w:proofErr w:type="gramStart"/>
            <w:r w:rsidRPr="00CB388D">
              <w:t xml:space="preserve">лицами,   </w:t>
            </w:r>
            <w:proofErr w:type="gramEnd"/>
            <w:r w:rsidRPr="00CB388D">
              <w:t xml:space="preserve">                                    замещающими муниципальные должности, ограничений,               запретов и исполнения ими обязанностей, установленных законодательством Российской Федерации </w:t>
            </w:r>
          </w:p>
          <w:p w:rsidR="00655562" w:rsidRPr="00CB388D" w:rsidRDefault="00655562">
            <w:r w:rsidRPr="00CB388D">
              <w:t xml:space="preserve">о противодействии коррупции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6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бюджетно-финансовая комиссия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7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комиссия Совета депутатов по вопросам                                      градостроительства, земельных отношений и экологии</w:t>
            </w:r>
            <w:r w:rsidRPr="00CB388D">
              <w:rPr>
                <w:b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8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комиссия Совета депутатов по вопросам капитального ремонта, жилищно-коммунального хозяйства и благоустройству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9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комиссия Совета депутатов по вопросам </w:t>
            </w:r>
            <w:proofErr w:type="gramStart"/>
            <w:r w:rsidRPr="00CB388D">
              <w:t xml:space="preserve">транспорта,   </w:t>
            </w:r>
            <w:proofErr w:type="gramEnd"/>
            <w:r w:rsidRPr="00CB388D">
              <w:t xml:space="preserve">                                    потребительского рынка и предпринимательства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культурно-массовая комиссия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11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социальная комиссия Совета депутатов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12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Документы, связанные с подготовкой и проведением выборов                     депутатов Совета депутатов муниципального округа Бутырский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13</w:t>
            </w:r>
          </w:p>
        </w:tc>
      </w:tr>
      <w:tr w:rsidR="00655562" w:rsidRPr="00CB388D" w:rsidTr="00CB388D">
        <w:trPr>
          <w:trHeight w:val="1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rPr>
                <w:b/>
              </w:rPr>
              <w:t>Аппарат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t>Руководство и документационное обеспечение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14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Организационно-информационная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16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02-02/1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Предметы ведения</w:t>
            </w:r>
            <w:r w:rsidRPr="00CB388D">
              <w:rPr>
                <w:b/>
              </w:rPr>
              <w:t xml:space="preserve">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17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Кадровая служба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18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Отдел бухгалтерского учёта и отчётности</w:t>
            </w:r>
            <w:r w:rsidRPr="00CB388D">
              <w:rPr>
                <w:b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21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Документы по организации призыва на военную службу</w:t>
            </w:r>
          </w:p>
          <w:p w:rsidR="00655562" w:rsidRPr="00CB388D" w:rsidRDefault="00655562">
            <w:r w:rsidRPr="00CB388D">
              <w:t>(призывная комиссия)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24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 xml:space="preserve">Единая комиссия по размещению заказа на поставку </w:t>
            </w:r>
            <w:proofErr w:type="gramStart"/>
            <w:r w:rsidRPr="00CB388D">
              <w:t xml:space="preserve">товаров,   </w:t>
            </w:r>
            <w:proofErr w:type="gramEnd"/>
            <w:r w:rsidRPr="00CB388D">
              <w:t xml:space="preserve">                выполнению работ, оказание услуг, финансируемых из бюджета муниципального округа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25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Архив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26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 xml:space="preserve">Комиссия аппарата Совета депутатов по соблюдению </w:t>
            </w:r>
            <w:proofErr w:type="gramStart"/>
            <w:r w:rsidRPr="00CB388D">
              <w:t xml:space="preserve">лицами,   </w:t>
            </w:r>
            <w:proofErr w:type="gramEnd"/>
            <w:r w:rsidRPr="00CB388D">
              <w:t xml:space="preserve">               замещающими муниципальные должности, ограничений,                              запретов и исполнения ими обязанностей, установленных                                             законодательством Российской Федерации </w:t>
            </w:r>
          </w:p>
          <w:p w:rsidR="00655562" w:rsidRPr="00CB388D" w:rsidRDefault="00655562">
            <w:pPr>
              <w:pStyle w:val="a5"/>
            </w:pPr>
            <w:r w:rsidRPr="00CB388D">
              <w:t>и противодействию коррупции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27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соблюдению требований       к служебному поведению муниципальных служащих                                        и урегулированию конфликтов интересов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28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трудовым спорам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29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исчислению стажа                          муниципальной службы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30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Аттестационная комиссия аппарата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31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Итоговая запись о категориях и количестве дел, </w:t>
            </w:r>
          </w:p>
          <w:p w:rsidR="00655562" w:rsidRPr="00CB388D" w:rsidRDefault="00655562">
            <w:r w:rsidRPr="00CB388D">
              <w:t>заведенных в 2020 году в муниципальном округе Бутырский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32</w:t>
            </w:r>
          </w:p>
        </w:tc>
      </w:tr>
    </w:tbl>
    <w:p w:rsidR="00655562" w:rsidRPr="00CB388D" w:rsidRDefault="00655562" w:rsidP="0065556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4111"/>
        <w:gridCol w:w="709"/>
        <w:gridCol w:w="29"/>
        <w:gridCol w:w="1672"/>
        <w:gridCol w:w="1843"/>
      </w:tblGrid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Индекс дела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1"/>
              <w:rPr>
                <w:sz w:val="24"/>
              </w:rPr>
            </w:pPr>
            <w:r w:rsidRPr="00CB388D">
              <w:rPr>
                <w:sz w:val="24"/>
              </w:rPr>
              <w:t>Заголовок дела</w:t>
            </w:r>
          </w:p>
          <w:p w:rsidR="00655562" w:rsidRPr="00CB388D" w:rsidRDefault="00655562">
            <w:pPr>
              <w:jc w:val="center"/>
            </w:pP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Кол-</w:t>
            </w:r>
          </w:p>
          <w:p w:rsidR="00655562" w:rsidRPr="00CB388D" w:rsidRDefault="00655562">
            <w:pPr>
              <w:ind w:left="-108" w:right="-108" w:hanging="111"/>
              <w:jc w:val="center"/>
            </w:pPr>
            <w:proofErr w:type="gramStart"/>
            <w:r w:rsidRPr="00CB388D">
              <w:t>во томов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Примечание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1"/>
              <w:rPr>
                <w:sz w:val="24"/>
              </w:rPr>
            </w:pPr>
            <w:r w:rsidRPr="00CB388D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</w:t>
            </w:r>
          </w:p>
        </w:tc>
      </w:tr>
      <w:tr w:rsidR="00655562" w:rsidRPr="00CB388D" w:rsidTr="00B12F6F">
        <w:trPr>
          <w:trHeight w:val="67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rPr>
                <w:b/>
              </w:rPr>
              <w:t>01.  СОВЕТ ДЕПУТАТОВ</w:t>
            </w:r>
          </w:p>
        </w:tc>
      </w:tr>
      <w:tr w:rsidR="00655562" w:rsidRPr="00CB388D" w:rsidTr="00B12F6F">
        <w:trPr>
          <w:trHeight w:val="1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Законодательные, нормативные                          и методические документы органов            законодательной </w:t>
            </w:r>
            <w:r w:rsidR="00B12F6F">
              <w:t xml:space="preserve">и исполнительной власти </w:t>
            </w:r>
            <w:r w:rsidRPr="00CB388D">
              <w:t>Российской Федерации и города Москвы, присланные для сведения и руководства.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До минования</w:t>
            </w:r>
          </w:p>
          <w:p w:rsidR="00655562" w:rsidRPr="00CB388D" w:rsidRDefault="00655562">
            <w:pPr>
              <w:jc w:val="center"/>
            </w:pPr>
            <w:r w:rsidRPr="00CB388D">
              <w:t>надобности</w:t>
            </w:r>
          </w:p>
          <w:p w:rsidR="00655562" w:rsidRPr="00CB388D" w:rsidRDefault="00655562">
            <w:pPr>
              <w:jc w:val="center"/>
            </w:pPr>
            <w:r w:rsidRPr="00CB388D">
              <w:t>ст. 2б,3б (1)</w:t>
            </w:r>
          </w:p>
          <w:p w:rsidR="00655562" w:rsidRPr="00CB388D" w:rsidRDefault="00655562">
            <w:pPr>
              <w:jc w:val="center"/>
            </w:pPr>
            <w:r w:rsidRPr="00CB388D">
              <w:t>(далее - ДМН)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right="-108" w:hanging="108"/>
              <w:jc w:val="center"/>
            </w:pPr>
            <w:r w:rsidRPr="00CB388D">
              <w:t xml:space="preserve">(1) Относящиеся </w:t>
            </w:r>
          </w:p>
          <w:p w:rsidR="00655562" w:rsidRPr="00CB388D" w:rsidRDefault="00655562">
            <w:pPr>
              <w:ind w:right="-108" w:hanging="108"/>
              <w:jc w:val="center"/>
            </w:pPr>
            <w:r w:rsidRPr="00CB388D">
              <w:t xml:space="preserve">к деятельности                                организации -                 Постоянно                     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1"/>
              <w:jc w:val="left"/>
              <w:rPr>
                <w:sz w:val="24"/>
              </w:rPr>
            </w:pPr>
            <w:r w:rsidRPr="00CB388D">
              <w:rPr>
                <w:sz w:val="24"/>
              </w:rPr>
              <w:t>Постановления главы муниципального округа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Распоряжения главы муниципального       округа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Решения Совета депутатов</w:t>
            </w:r>
          </w:p>
          <w:p w:rsidR="00655562" w:rsidRPr="00CB388D" w:rsidRDefault="00655562">
            <w:r w:rsidRPr="00CB388D">
              <w:t>и приложения к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Протоколы заседаний Совета депутатов            и документы к ним                            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>доклады, справки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18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12F6F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Документы по подготовке заседаний                  Совета депутатов (проекты </w:t>
            </w:r>
            <w:proofErr w:type="gramStart"/>
            <w:r w:rsidRPr="00CB388D">
              <w:t xml:space="preserve">решений;   </w:t>
            </w:r>
            <w:proofErr w:type="gramEnd"/>
            <w:r w:rsidRPr="00CB388D">
              <w:t xml:space="preserve">              инициативные предложения, внесенные                          в Совет депутатов; справки, сведения,                  отчеты аппарата Совета депутатов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6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Список депутатов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t>ст.</w:t>
            </w:r>
            <w:proofErr w:type="gramStart"/>
            <w:r w:rsidRPr="00CB388D">
              <w:t>462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Регламент Совета депутатов.</w:t>
            </w:r>
          </w:p>
          <w:p w:rsidR="00655562" w:rsidRPr="00CB388D" w:rsidRDefault="00655562">
            <w:r w:rsidRPr="00CB388D"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 </w:t>
            </w:r>
            <w:r w:rsidR="00B12F6F">
              <w:t xml:space="preserve">                     </w:t>
            </w:r>
            <w:r w:rsidRPr="00CB388D">
              <w:t>в деле под индексом                 01-04</w:t>
            </w: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lastRenderedPageBreak/>
              <w:t>01-09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Документы о проведении встреч                                    депутатов Совета депутатов с жителями муниципального округа (отчеты, справки, информации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Отчеты, справки о работе депутатов                  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Годовой отчет главы муниципального      округа о результатах деятельности.</w:t>
            </w:r>
          </w:p>
          <w:p w:rsidR="00655562" w:rsidRPr="00CB388D" w:rsidRDefault="00655562">
            <w:r w:rsidRPr="00CB388D"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 </w:t>
            </w:r>
            <w:r w:rsidR="00B12F6F">
              <w:t xml:space="preserve">                           </w:t>
            </w:r>
            <w:r w:rsidRPr="00CB388D">
              <w:t>в деле под индексом                   01-05</w:t>
            </w: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Протоколы заседаний публичных          слушаний и общественных обсуждений                   и документы (справки, </w:t>
            </w:r>
            <w:proofErr w:type="gramStart"/>
            <w:r w:rsidRPr="00CB388D">
              <w:t xml:space="preserve">доклады,   </w:t>
            </w:r>
            <w:proofErr w:type="gramEnd"/>
            <w:r w:rsidRPr="00CB388D">
              <w:t xml:space="preserve">                 информация, проекты решений и др.) </w:t>
            </w:r>
            <w:r w:rsidR="00B12F6F">
              <w:t xml:space="preserve">                          </w:t>
            </w:r>
            <w:r w:rsidRPr="00CB388D">
              <w:t xml:space="preserve">к ним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ст.18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Обращения, запросы депутатов, сведения                о работе Совета депутатов, направленные в органы исполнительной власти города           Москвы, учреждения, организации                     по вопросам деятельности                                   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151 (1)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 w:rsidP="00B12F6F">
            <w:pPr>
              <w:jc w:val="center"/>
            </w:pPr>
            <w:r w:rsidRPr="00CB388D">
              <w:t xml:space="preserve">(1) Парламентские </w:t>
            </w:r>
            <w:proofErr w:type="gramStart"/>
            <w:r w:rsidRPr="00CB388D">
              <w:t xml:space="preserve">запросы,   </w:t>
            </w:r>
            <w:proofErr w:type="gramEnd"/>
            <w:r w:rsidRPr="00CB388D">
              <w:t xml:space="preserve">                          документы по     </w:t>
            </w:r>
            <w:r w:rsidR="00B12F6F">
              <w:t xml:space="preserve">           их исполнению –     постоянно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Обращения, письма и предложения                       организаций и граждан, поступившие                 депутатам Совета депутатов и документы                                     по их рассмотрению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154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spacing w:after="120"/>
            </w:pPr>
            <w:r w:rsidRPr="00CB388D">
              <w:t>Журнал регистрации постановлений                главы муниципального округа                       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</w:t>
            </w:r>
            <w:proofErr w:type="gramStart"/>
            <w:r w:rsidRPr="00CB388D">
              <w:t>182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ind w:left="-108" w:right="-108" w:firstLine="108"/>
            </w:pPr>
            <w:r w:rsidRPr="00CB388D">
              <w:t>01-16</w:t>
            </w:r>
          </w:p>
          <w:p w:rsidR="00655562" w:rsidRPr="00CB388D" w:rsidRDefault="00655562">
            <w:pPr>
              <w:ind w:left="-108" w:right="-108" w:firstLine="108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spacing w:after="120"/>
            </w:pPr>
            <w:r w:rsidRPr="00CB388D">
              <w:t>Журнал регистрации распоряжений                      главы муниципального округа                      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spacing w:before="120" w:after="12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</w:t>
            </w:r>
            <w:proofErr w:type="gramStart"/>
            <w:r w:rsidRPr="00CB388D">
              <w:t>182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Журнал регистрации </w:t>
            </w:r>
            <w:proofErr w:type="gramStart"/>
            <w:r w:rsidRPr="00CB388D">
              <w:t xml:space="preserve">обращений,   </w:t>
            </w:r>
            <w:proofErr w:type="gramEnd"/>
            <w:r w:rsidRPr="00CB388D">
              <w:t xml:space="preserve">                       предложений и жалоб граждан,                поступивших в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ст.182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Журнал регистрации </w:t>
            </w:r>
          </w:p>
          <w:p w:rsidR="00655562" w:rsidRPr="00CB388D" w:rsidRDefault="00655562">
            <w:r w:rsidRPr="00CB388D">
              <w:t xml:space="preserve">отправляемой корреспонденции </w:t>
            </w:r>
          </w:p>
          <w:p w:rsidR="00655562" w:rsidRPr="00CB388D" w:rsidRDefault="00655562">
            <w:r w:rsidRPr="00CB388D">
              <w:t>депутата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182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Каждый депутат                      заводит </w:t>
            </w:r>
            <w:proofErr w:type="spellStart"/>
            <w:proofErr w:type="gramStart"/>
            <w:r w:rsidRPr="00CB388D">
              <w:t>отдель-ный</w:t>
            </w:r>
            <w:proofErr w:type="spellEnd"/>
            <w:proofErr w:type="gramEnd"/>
            <w:r w:rsidRPr="00CB388D">
              <w:t xml:space="preserve"> журнал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Журнал регистрации приема населения главой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</w:t>
            </w:r>
            <w:proofErr w:type="gramStart"/>
            <w:r w:rsidRPr="00CB388D">
              <w:t>182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Журнал регистрации приема                 населения депутатом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</w:t>
            </w:r>
            <w:proofErr w:type="gramStart"/>
            <w:r w:rsidRPr="00CB388D">
              <w:t>183</w:t>
            </w:r>
            <w:proofErr w:type="gramEnd"/>
            <w:r w:rsidRPr="00CB388D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Каждый депутат                     заводит </w:t>
            </w:r>
            <w:proofErr w:type="spellStart"/>
            <w:proofErr w:type="gramStart"/>
            <w:r w:rsidRPr="00CB388D">
              <w:t>отдель-ный</w:t>
            </w:r>
            <w:proofErr w:type="spellEnd"/>
            <w:proofErr w:type="gramEnd"/>
            <w:r w:rsidRPr="00CB388D">
              <w:t xml:space="preserve"> журнал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Номенклатура дел раздела                         Совета депутатов.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/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 w:rsidP="00B12F6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  <w:p w:rsidR="00655562" w:rsidRPr="00CB388D" w:rsidRDefault="00655562"/>
          <w:p w:rsidR="00655562" w:rsidRPr="00CB388D" w:rsidRDefault="00655562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3B4A39">
        <w:trPr>
          <w:trHeight w:val="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3B4A39" w:rsidRDefault="00655562">
            <w:pPr>
              <w:pStyle w:val="1"/>
              <w:rPr>
                <w:sz w:val="24"/>
              </w:rPr>
            </w:pPr>
            <w:r w:rsidRPr="003B4A39">
              <w:rPr>
                <w:sz w:val="24"/>
              </w:rPr>
              <w:t>Заголовок дела</w:t>
            </w:r>
          </w:p>
          <w:p w:rsidR="00655562" w:rsidRPr="003B4A39" w:rsidRDefault="00655562">
            <w:pPr>
              <w:jc w:val="center"/>
            </w:pPr>
          </w:p>
          <w:p w:rsidR="00655562" w:rsidRPr="003B4A39" w:rsidRDefault="00655562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ind w:left="-108" w:right="-108"/>
              <w:jc w:val="center"/>
            </w:pPr>
            <w:r w:rsidRPr="003B4A39">
              <w:t>Кол-</w:t>
            </w:r>
          </w:p>
          <w:p w:rsidR="00655562" w:rsidRPr="003B4A39" w:rsidRDefault="00655562">
            <w:pPr>
              <w:ind w:left="-108" w:right="-108"/>
              <w:jc w:val="center"/>
            </w:pPr>
            <w:r w:rsidRPr="003B4A39">
              <w:t xml:space="preserve">во </w:t>
            </w:r>
          </w:p>
          <w:p w:rsidR="00655562" w:rsidRPr="003B4A39" w:rsidRDefault="00655562">
            <w:pPr>
              <w:ind w:left="-108" w:right="-108"/>
              <w:jc w:val="center"/>
            </w:pPr>
            <w:r w:rsidRPr="003B4A39">
              <w:t>томов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Примечание</w:t>
            </w:r>
          </w:p>
        </w:tc>
      </w:tr>
      <w:tr w:rsidR="00655562" w:rsidRPr="00CB388D" w:rsidTr="00B12F6F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3B4A39" w:rsidRDefault="00655562"/>
          <w:p w:rsidR="00655562" w:rsidRPr="003B4A39" w:rsidRDefault="00655562">
            <w:pPr>
              <w:numPr>
                <w:ilvl w:val="1"/>
                <w:numId w:val="2"/>
              </w:numPr>
              <w:ind w:left="0" w:firstLine="0"/>
              <w:jc w:val="center"/>
            </w:pPr>
            <w:r w:rsidRPr="003B4A39">
              <w:t>Постоянная комиссия Совета депутатов по организации выборных                              мероприятий, местного референдума, взаимодействию                                                                       с общественными организациями и информированию</w:t>
            </w:r>
          </w:p>
          <w:p w:rsidR="00655562" w:rsidRPr="003B4A39" w:rsidRDefault="00655562"/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3B4A39">
            <w:pPr>
              <w:jc w:val="both"/>
            </w:pPr>
            <w:r>
              <w:t>Копии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3B4A39">
              <w:t>др.).                     Копии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3B4A39">
              <w:t xml:space="preserve">четы, справки, сведения и др.)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01-01-04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Номенклатура дел раздела 01-01</w:t>
            </w:r>
          </w:p>
          <w:p w:rsidR="00655562" w:rsidRPr="00CB388D" w:rsidRDefault="00655562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3B4A39" w:rsidP="003B4A39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743"/>
        <w:gridCol w:w="1667"/>
        <w:gridCol w:w="1843"/>
      </w:tblGrid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3B4A39" w:rsidRDefault="00655562">
            <w:pPr>
              <w:pStyle w:val="1"/>
              <w:rPr>
                <w:sz w:val="24"/>
              </w:rPr>
            </w:pPr>
            <w:r w:rsidRPr="003B4A39">
              <w:rPr>
                <w:sz w:val="24"/>
              </w:rPr>
              <w:t>Заголовок дела</w:t>
            </w:r>
          </w:p>
          <w:p w:rsidR="00655562" w:rsidRPr="003B4A39" w:rsidRDefault="00655562">
            <w:pPr>
              <w:jc w:val="center"/>
            </w:pPr>
          </w:p>
          <w:p w:rsidR="00655562" w:rsidRPr="003B4A39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Кол-во томов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3B4A39" w:rsidRDefault="00655562"/>
          <w:p w:rsidR="00655562" w:rsidRPr="003B4A39" w:rsidRDefault="00655562">
            <w:pPr>
              <w:jc w:val="center"/>
            </w:pPr>
            <w:r w:rsidRPr="003B4A39">
              <w:t xml:space="preserve">01-02. Постоянная комиссия Совета депутатов по соблюдению </w:t>
            </w:r>
            <w:proofErr w:type="gramStart"/>
            <w:r w:rsidRPr="003B4A39">
              <w:t xml:space="preserve">лицами,   </w:t>
            </w:r>
            <w:proofErr w:type="gramEnd"/>
            <w:r w:rsidRPr="003B4A39">
              <w:t xml:space="preserve">                                      замещающими муниципальные должности, ограничений, запретов и исполнения                        ими обязанностей, установленных законодательством Российской Федерации                                                                       о противодействии коррупции</w:t>
            </w:r>
          </w:p>
          <w:p w:rsidR="00655562" w:rsidRPr="003B4A39" w:rsidRDefault="00655562"/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3B4A39">
            <w:pPr>
              <w:jc w:val="both"/>
            </w:pPr>
            <w:r>
              <w:t>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3B4A39">
              <w:t>др.).                     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отч</w:t>
            </w:r>
            <w:r w:rsidR="003B4A39">
              <w:t xml:space="preserve">еты, справки, сведения и др.)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01-02-04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Номенклатура дел раздела 01-02</w:t>
            </w:r>
          </w:p>
          <w:p w:rsidR="00655562" w:rsidRPr="00CB388D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3B4A39" w:rsidP="003B4A39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 w:rsidP="000720B3">
            <w:pPr>
              <w:ind w:right="-108" w:hanging="74"/>
              <w:jc w:val="center"/>
            </w:pPr>
            <w:r w:rsidRPr="000720B3">
              <w:t>Кол-во томов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01-03.  Постоянная бюджетно-финансовая комиссия</w:t>
            </w:r>
          </w:p>
          <w:p w:rsidR="00655562" w:rsidRPr="000720B3" w:rsidRDefault="00655562">
            <w:pPr>
              <w:jc w:val="center"/>
            </w:pPr>
            <w:r w:rsidRPr="000720B3">
              <w:t>Совета депутатов</w:t>
            </w:r>
          </w:p>
          <w:p w:rsidR="00655562" w:rsidRPr="000720B3" w:rsidRDefault="00655562"/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0720B3">
            <w:pPr>
              <w:jc w:val="both"/>
            </w:pPr>
            <w:r>
              <w:t>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др.).               </w:t>
            </w:r>
            <w:r w:rsidR="000720B3">
              <w:t xml:space="preserve">      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0720B3">
              <w:t xml:space="preserve">четы, справки, сведения и др.)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01-03-04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0720B3" w:rsidP="000720B3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Default="00655562" w:rsidP="00655562">
      <w:pPr>
        <w:jc w:val="right"/>
        <w:rPr>
          <w:b/>
        </w:rPr>
      </w:pPr>
    </w:p>
    <w:p w:rsidR="000720B3" w:rsidRPr="00CB388D" w:rsidRDefault="000720B3" w:rsidP="00655562">
      <w:pPr>
        <w:jc w:val="right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655562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6555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01-04.  Постоянная комиссия Совета депутатов по вопросам                                                            градостроительства, земельных отношений и экологии</w:t>
            </w:r>
          </w:p>
          <w:p w:rsidR="00655562" w:rsidRPr="000720B3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0720B3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0720B3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0720B3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01-04-04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</w:t>
            </w:r>
            <w:r w:rsidR="00F9613F">
              <w:t xml:space="preserve"> хранения                  и №№</w:t>
            </w:r>
            <w:r w:rsidRPr="000720B3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01-05.  Постоянная комиссия Совета депутатов                                                                                      по вопросам капитального ремонта, жилищно-коммунального хозяйства                                       и благоустройству</w:t>
            </w:r>
          </w:p>
          <w:p w:rsidR="00655562" w:rsidRPr="000720B3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F9613F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F9613F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F9613F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01-05-04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F9613F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F9613F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F9613F" w:rsidRDefault="00655562">
            <w:pPr>
              <w:pStyle w:val="1"/>
              <w:rPr>
                <w:sz w:val="24"/>
              </w:rPr>
            </w:pPr>
            <w:r w:rsidRPr="00F9613F">
              <w:rPr>
                <w:sz w:val="24"/>
              </w:rPr>
              <w:t>Заголовок дела</w:t>
            </w:r>
          </w:p>
          <w:p w:rsidR="00655562" w:rsidRPr="00F9613F" w:rsidRDefault="00655562">
            <w:pPr>
              <w:jc w:val="center"/>
            </w:pPr>
          </w:p>
          <w:p w:rsidR="00655562" w:rsidRPr="00F9613F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Срок</w:t>
            </w:r>
            <w:r w:rsidR="00F9613F">
              <w:t xml:space="preserve"> хранения                  и №№</w:t>
            </w:r>
            <w:r w:rsidRPr="00F9613F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Примечание</w:t>
            </w:r>
          </w:p>
        </w:tc>
      </w:tr>
      <w:tr w:rsidR="00655562" w:rsidRPr="00CB388D" w:rsidTr="00F9613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F9613F" w:rsidRDefault="00655562"/>
          <w:p w:rsidR="00655562" w:rsidRPr="00F9613F" w:rsidRDefault="00655562">
            <w:pPr>
              <w:jc w:val="center"/>
            </w:pPr>
            <w:r w:rsidRPr="00F9613F">
              <w:t xml:space="preserve">01-06.  Постоянная комиссия Совета депутатов по вопросам </w:t>
            </w:r>
            <w:proofErr w:type="gramStart"/>
            <w:r w:rsidRPr="00F9613F">
              <w:t xml:space="preserve">транспорта,   </w:t>
            </w:r>
            <w:proofErr w:type="gramEnd"/>
            <w:r w:rsidRPr="00F9613F">
              <w:t xml:space="preserve">                                                      потребительского рынка и предпринимательства</w:t>
            </w:r>
          </w:p>
          <w:p w:rsidR="00655562" w:rsidRPr="00F9613F" w:rsidRDefault="00655562">
            <w:pPr>
              <w:jc w:val="center"/>
            </w:pP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F9613F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F9613F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F9613F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01-06-04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F9613F" w:rsidP="00F9613F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A14AC7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A14AC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/>
          <w:p w:rsidR="00655562" w:rsidRPr="00A14AC7" w:rsidRDefault="00655562">
            <w:pPr>
              <w:jc w:val="center"/>
            </w:pPr>
            <w:r w:rsidRPr="00A14AC7">
              <w:t xml:space="preserve">01-07. Постоянная культурно-массовая комиссия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Совета депутатов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                                                 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A14AC7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A14AC7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A14AC7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01-07-04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A14AC7" w:rsidP="00A14AC7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A14AC7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A14AC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b/>
              </w:rPr>
            </w:pPr>
          </w:p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rPr>
                <w:b/>
              </w:rPr>
              <w:t xml:space="preserve">01-08.  Постоянная социальная комиссия </w:t>
            </w:r>
          </w:p>
          <w:p w:rsidR="00655562" w:rsidRPr="00CB388D" w:rsidRDefault="00655562">
            <w:pPr>
              <w:jc w:val="center"/>
            </w:pPr>
            <w:r w:rsidRPr="00CB388D">
              <w:rPr>
                <w:b/>
              </w:rPr>
              <w:t>Совета депутатов</w:t>
            </w:r>
            <w:r w:rsidRPr="00CB388D">
              <w:t xml:space="preserve"> </w:t>
            </w:r>
          </w:p>
          <w:p w:rsidR="00655562" w:rsidRPr="00CB388D" w:rsidRDefault="00655562">
            <w:pPr>
              <w:jc w:val="center"/>
            </w:pPr>
            <w:r w:rsidRPr="00CB388D">
              <w:rPr>
                <w:b/>
              </w:rPr>
              <w:t xml:space="preserve">                                              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A14AC7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A14AC7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A14AC7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01-08-04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A14AC7" w:rsidP="00A14AC7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655562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6555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/>
          <w:p w:rsidR="00655562" w:rsidRPr="00A14AC7" w:rsidRDefault="00655562">
            <w:pPr>
              <w:jc w:val="center"/>
            </w:pPr>
            <w:r w:rsidRPr="00A14AC7">
              <w:t xml:space="preserve">01-09. Документы, связанные с подготовкой и проведением выборов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депутатов Совета депутатов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                                         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и решения               избирательной комиссии                            муниципального округа                               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заседаний, решения                  участковой избирательной                            комиссии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Протоколы заседаний и решения                    избирательной комиссии                            муниципального округа                                      об установлении общих результатов выборов депутатов Совета                             депутатов и сводных </w:t>
            </w:r>
            <w:proofErr w:type="gramStart"/>
            <w:r w:rsidRPr="00CB388D">
              <w:t xml:space="preserve">таблиц,   </w:t>
            </w:r>
            <w:proofErr w:type="gramEnd"/>
            <w:r w:rsidRPr="00CB388D">
              <w:t xml:space="preserve">                 особых мнений членов комиссии,                    заявлений на нарушения закона               о выборах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участковых                                избирательных комиссий                                      об итогах голосования по выборам      депутатов Совета депутатов                               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Экземпляры предвыборных                         печатных агитационных                                материалов кандидатов в депутаты Совета депутатов, фотографий, аудиовизуальных материалов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Передается </w:t>
            </w:r>
          </w:p>
          <w:p w:rsidR="00655562" w:rsidRPr="00CB388D" w:rsidRDefault="00655562">
            <w:pPr>
              <w:jc w:val="center"/>
            </w:pPr>
            <w:r w:rsidRPr="00CB388D">
              <w:t>на постоянное хранение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709"/>
        <w:gridCol w:w="1417"/>
        <w:gridCol w:w="1559"/>
      </w:tblGrid>
      <w:tr w:rsidR="00655562" w:rsidRPr="00CB388D" w:rsidTr="00655562">
        <w:trPr>
          <w:cantSplit/>
          <w:trHeight w:val="4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655562">
            <w:pPr>
              <w:ind w:left="-108" w:right="-108"/>
              <w:jc w:val="center"/>
            </w:pPr>
            <w:r w:rsidRPr="00A14AC7">
              <w:t>Кол-</w:t>
            </w:r>
          </w:p>
          <w:p w:rsidR="00655562" w:rsidRPr="00A14AC7" w:rsidRDefault="00655562" w:rsidP="00655562">
            <w:pPr>
              <w:ind w:left="-108" w:right="-108"/>
              <w:jc w:val="center"/>
            </w:pPr>
            <w:r w:rsidRPr="00A14AC7">
              <w:t xml:space="preserve">во </w:t>
            </w:r>
            <w:proofErr w:type="gramStart"/>
            <w:r w:rsidRPr="00A14AC7">
              <w:t>то-</w:t>
            </w:r>
            <w:proofErr w:type="spellStart"/>
            <w:r w:rsidRPr="00A14AC7">
              <w:t>мов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ind w:right="-108" w:hanging="108"/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655562">
        <w:trPr>
          <w:cantSplit/>
          <w:trHeight w:val="55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A14AC7" w:rsidRDefault="00655562">
            <w:pPr>
              <w:jc w:val="center"/>
            </w:pPr>
            <w:r w:rsidRPr="00A14AC7">
              <w:t>02.  АППАРАТ СОВЕТА ДЕПУТАТОВ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02-01.  Руководство и документационное обеспечение управления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Законы, указы и распоряжения Президента   Российской Федерации, постановления                    Государственной думы Российской Федерации, постановления Федерального Собрания Российской Федерации, постановления Правительства Российской Федерации, постановления и распоряжения Мэра и Правительства </w:t>
            </w:r>
            <w:proofErr w:type="gramStart"/>
            <w:r w:rsidRPr="00CB388D">
              <w:t xml:space="preserve">Москвы,   </w:t>
            </w:r>
            <w:proofErr w:type="gramEnd"/>
            <w:r w:rsidRPr="00CB388D">
              <w:t xml:space="preserve">                            присланные для руководства и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  <w:p w:rsidR="00655562" w:rsidRPr="00CB388D" w:rsidRDefault="00655562">
            <w:pPr>
              <w:jc w:val="center"/>
            </w:pPr>
            <w:r w:rsidRPr="00CB388D">
              <w:t>ст. 1б,2б,3б</w:t>
            </w:r>
          </w:p>
          <w:p w:rsidR="00655562" w:rsidRPr="00CB388D" w:rsidRDefault="00655562">
            <w:pPr>
              <w:jc w:val="center"/>
            </w:pPr>
            <w:r w:rsidRPr="00CB388D"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(1) </w:t>
            </w:r>
            <w:proofErr w:type="spellStart"/>
            <w:proofErr w:type="gramStart"/>
            <w:r w:rsidRPr="00CB388D">
              <w:t>Отно</w:t>
            </w:r>
            <w:r w:rsidR="00A14AC7">
              <w:t>-</w:t>
            </w:r>
            <w:r w:rsidRPr="00CB388D">
              <w:t>сящиеся</w:t>
            </w:r>
            <w:proofErr w:type="spellEnd"/>
            <w:proofErr w:type="gramEnd"/>
            <w:r w:rsidRPr="00CB388D">
              <w:t xml:space="preserve">                к деятель</w:t>
            </w:r>
            <w:r w:rsidR="00A14AC7">
              <w:t>-</w:t>
            </w:r>
            <w:proofErr w:type="spellStart"/>
            <w:r w:rsidRPr="00CB388D">
              <w:t>ности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органи</w:t>
            </w:r>
            <w:r w:rsidR="00A14AC7">
              <w:t>-</w:t>
            </w:r>
            <w:r w:rsidRPr="00CB388D">
              <w:t>зации</w:t>
            </w:r>
            <w:proofErr w:type="spellEnd"/>
            <w:r w:rsidRPr="00CB388D">
              <w:t xml:space="preserve"> – </w:t>
            </w:r>
          </w:p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Документы Совета муниципальных                           образований города Москвы                  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 xml:space="preserve">методические рекомендации, пособия,                 аналитические обзоры и др.). </w:t>
            </w:r>
          </w:p>
          <w:p w:rsidR="00655562" w:rsidRPr="00CB388D" w:rsidRDefault="00655562">
            <w:r w:rsidRPr="00CB388D">
              <w:t xml:space="preserve">Копии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                    в Совете                         муниципальных образований                города Москвы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Распоряжения префекта и его заместителей, главы управы района, присланные                      для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proofErr w:type="spellStart"/>
            <w:proofErr w:type="gramStart"/>
            <w:r w:rsidRPr="00CB388D">
              <w:t>Подлин</w:t>
            </w:r>
            <w:r w:rsidR="00A14AC7">
              <w:t>-</w:t>
            </w:r>
            <w:r w:rsidRPr="00CB388D">
              <w:t>ники</w:t>
            </w:r>
            <w:proofErr w:type="spellEnd"/>
            <w:proofErr w:type="gramEnd"/>
            <w:r w:rsidRPr="00CB388D">
              <w:t xml:space="preserve">                       в выше</w:t>
            </w:r>
            <w:r w:rsidR="00A14AC7">
              <w:t>-</w:t>
            </w:r>
            <w:r w:rsidRPr="00CB388D">
              <w:t xml:space="preserve">стоящих </w:t>
            </w:r>
            <w:proofErr w:type="spellStart"/>
            <w:r w:rsidRPr="00CB388D">
              <w:t>организа</w:t>
            </w:r>
            <w:r w:rsidR="00A14AC7">
              <w:t>-</w:t>
            </w:r>
            <w:r w:rsidRPr="00CB388D">
              <w:t>циях</w:t>
            </w:r>
            <w:proofErr w:type="spellEnd"/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r w:rsidRPr="00CB388D">
              <w:t>02-01-04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r w:rsidRPr="00CB388D">
              <w:t>Устав муниципального округа Бутырский                       и свидетельство о его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Постановления по основной деятельности </w:t>
            </w:r>
          </w:p>
          <w:p w:rsidR="00655562" w:rsidRPr="00CB388D" w:rsidRDefault="00655562">
            <w:r w:rsidRPr="00CB388D">
              <w:t xml:space="preserve">аппарата Совета депутатов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</w:t>
            </w:r>
            <w:proofErr w:type="gramEnd"/>
            <w:r w:rsidRPr="00CB388D"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по основной деятельности </w:t>
            </w:r>
          </w:p>
          <w:p w:rsidR="00655562" w:rsidRPr="00CB388D" w:rsidRDefault="00655562">
            <w:r w:rsidRPr="00CB388D">
              <w:t xml:space="preserve">аппарата Совета депутатов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</w:t>
            </w:r>
            <w:proofErr w:type="gramStart"/>
            <w:r w:rsidRPr="00CB388D">
              <w:t>4</w:t>
            </w:r>
            <w:proofErr w:type="gramEnd"/>
            <w:r w:rsidRPr="00CB388D"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Протоколы совещаний у главы                                муниципального округа и документы к ним (справки, доклады, докладные записки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 xml:space="preserve">Переписка с органами исполнительной                    власти города Москвы, </w:t>
            </w:r>
            <w:proofErr w:type="gramStart"/>
            <w:r w:rsidRPr="00CB388D">
              <w:t xml:space="preserve">предприятиями,   </w:t>
            </w:r>
            <w:proofErr w:type="gramEnd"/>
            <w:r w:rsidRPr="00CB388D">
              <w:t xml:space="preserve">                 организациями 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3"/>
              <w:tabs>
                <w:tab w:val="left" w:pos="708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Заявления, письма, жалобы и обращения                  граждан и документы по их рассмотрению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Акты приема-передачи, составленные                    при смене главы муниципального округа,</w:t>
            </w:r>
          </w:p>
          <w:p w:rsidR="00655562" w:rsidRPr="00CB388D" w:rsidRDefault="00655562">
            <w:r w:rsidRPr="00CB388D">
              <w:t xml:space="preserve">должностных ответственных </w:t>
            </w:r>
          </w:p>
          <w:p w:rsidR="00655562" w:rsidRPr="00CB388D" w:rsidRDefault="00655562">
            <w:r w:rsidRPr="00CB388D">
              <w:t>и материально-ответственных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15 лет</w:t>
            </w:r>
          </w:p>
          <w:p w:rsidR="00655562" w:rsidRPr="00CB388D" w:rsidRDefault="00655562">
            <w:pPr>
              <w:jc w:val="center"/>
            </w:pPr>
            <w:r w:rsidRPr="00CB388D">
              <w:t>ст.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lastRenderedPageBreak/>
              <w:t>02-01-11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 xml:space="preserve">Журнал регистрации постановлений  </w:t>
            </w:r>
          </w:p>
          <w:p w:rsidR="00655562" w:rsidRPr="00CB388D" w:rsidRDefault="00655562">
            <w:r w:rsidRPr="00CB388D">
              <w:t xml:space="preserve">по основной деятельности                        </w:t>
            </w:r>
          </w:p>
          <w:p w:rsidR="00655562" w:rsidRPr="00CB388D" w:rsidRDefault="00655562">
            <w:r w:rsidRPr="00CB388D">
              <w:t xml:space="preserve">аппарата Совета депутатов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182</w:t>
            </w:r>
            <w:proofErr w:type="gramEnd"/>
            <w:r w:rsidRPr="00CB388D"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 xml:space="preserve">Журнал регистрации распоряжений   </w:t>
            </w:r>
          </w:p>
          <w:p w:rsidR="00655562" w:rsidRPr="00CB388D" w:rsidRDefault="00655562">
            <w:r w:rsidRPr="00CB388D">
              <w:t xml:space="preserve">по основной деятельности                     </w:t>
            </w:r>
          </w:p>
          <w:p w:rsidR="00655562" w:rsidRPr="00CB388D" w:rsidRDefault="00655562">
            <w:r w:rsidRPr="00CB388D">
              <w:t xml:space="preserve">аппарата Совета депутатов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182</w:t>
            </w:r>
            <w:proofErr w:type="gramEnd"/>
            <w:r w:rsidRPr="00CB388D"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регистрации поступающих                       документов, писем, жалоб и заявлений                      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регистрации отправляемых                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учета выдачи бланков строгой                       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183 в (1)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center"/>
            </w:pPr>
            <w:r w:rsidRPr="00CB388D">
              <w:t>(</w:t>
            </w:r>
            <w:proofErr w:type="gramStart"/>
            <w:r w:rsidRPr="00CB388D">
              <w:t>1)После</w:t>
            </w:r>
            <w:proofErr w:type="gramEnd"/>
            <w:r w:rsidRPr="00CB388D">
              <w:t xml:space="preserve"> </w:t>
            </w:r>
          </w:p>
          <w:p w:rsidR="00655562" w:rsidRPr="00CB388D" w:rsidRDefault="00655562">
            <w:pPr>
              <w:ind w:hanging="108"/>
              <w:jc w:val="center"/>
            </w:pPr>
            <w:r w:rsidRPr="00CB388D">
              <w:t>уничтожения бланков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инструктажа </w:t>
            </w:r>
          </w:p>
          <w:p w:rsidR="00655562" w:rsidRPr="00CB388D" w:rsidRDefault="00655562">
            <w:r w:rsidRPr="00CB388D">
              <w:t>по пожарной безопасности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учета инструктажа                                                     на рабочем месте по охране труда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45 лет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423</w:t>
            </w:r>
            <w:proofErr w:type="gramEnd"/>
            <w:r w:rsidRPr="00CB388D">
              <w:t xml:space="preserve">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оттиска печатей и штампов</w:t>
            </w:r>
          </w:p>
          <w:p w:rsidR="00655562" w:rsidRPr="00CB388D" w:rsidRDefault="00655562"/>
          <w:p w:rsidR="00655562" w:rsidRPr="00CB388D" w:rsidRDefault="00655562"/>
          <w:p w:rsidR="00655562" w:rsidRPr="00CB388D" w:rsidRDefault="00655562"/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До </w:t>
            </w:r>
            <w:proofErr w:type="spellStart"/>
            <w:proofErr w:type="gramStart"/>
            <w:r w:rsidRPr="00CB388D">
              <w:t>ликви-дации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органи-зации</w:t>
            </w:r>
            <w:proofErr w:type="spellEnd"/>
          </w:p>
          <w:p w:rsidR="00655562" w:rsidRPr="00CB388D" w:rsidRDefault="00655562">
            <w:pPr>
              <w:jc w:val="center"/>
            </w:pPr>
            <w:r w:rsidRPr="00CB388D">
              <w:t>ст. 163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Журнал учета проверок, </w:t>
            </w:r>
            <w:proofErr w:type="gramStart"/>
            <w:r w:rsidRPr="00CB388D">
              <w:t xml:space="preserve">ревизий,   </w:t>
            </w:r>
            <w:proofErr w:type="gramEnd"/>
            <w:r w:rsidRPr="00CB388D">
              <w:t xml:space="preserve">                                    их решений, определений, предписаний,                 актов, заключений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 лет</w:t>
            </w:r>
          </w:p>
          <w:p w:rsidR="00655562" w:rsidRPr="00CB388D" w:rsidRDefault="00655562">
            <w:pPr>
              <w:jc w:val="center"/>
            </w:pPr>
            <w:r w:rsidRPr="00CB388D">
              <w:t>ст. 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Номенклатура дел </w:t>
            </w:r>
          </w:p>
          <w:p w:rsidR="00655562" w:rsidRPr="00CB388D" w:rsidRDefault="00655562">
            <w:r w:rsidRPr="00CB388D">
              <w:t>аппарата СД МО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157</w:t>
            </w:r>
            <w:proofErr w:type="gramEnd"/>
            <w:r w:rsidRPr="00CB388D">
              <w:t xml:space="preserve"> а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596"/>
        <w:gridCol w:w="1559"/>
        <w:gridCol w:w="1417"/>
      </w:tblGrid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proofErr w:type="gramStart"/>
            <w:r w:rsidRPr="00A14AC7">
              <w:lastRenderedPageBreak/>
              <w:t>Индекс  дела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B52B25">
            <w:pPr>
              <w:ind w:left="-108" w:right="-108" w:firstLine="29"/>
              <w:jc w:val="center"/>
            </w:pPr>
            <w:r w:rsidRPr="00A14AC7">
              <w:t xml:space="preserve">Кол-во </w:t>
            </w:r>
            <w:proofErr w:type="gramStart"/>
            <w:r w:rsidRPr="00A14AC7">
              <w:t>то</w:t>
            </w:r>
            <w:r w:rsidR="00B52B25" w:rsidRPr="00A14AC7">
              <w:t>-</w:t>
            </w:r>
            <w:proofErr w:type="spellStart"/>
            <w:r w:rsidRPr="00A14AC7">
              <w:t>мов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proofErr w:type="gramStart"/>
            <w:r w:rsidRPr="00A14AC7">
              <w:t>Приме</w:t>
            </w:r>
            <w:r w:rsidR="00A14AC7">
              <w:t>-</w:t>
            </w:r>
            <w:proofErr w:type="spellStart"/>
            <w:r w:rsidRPr="00A14AC7">
              <w:t>чание</w:t>
            </w:r>
            <w:proofErr w:type="spellEnd"/>
            <w:proofErr w:type="gramEnd"/>
          </w:p>
        </w:tc>
      </w:tr>
      <w:tr w:rsidR="00655562" w:rsidRPr="00CB388D" w:rsidTr="00655562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02-02. Организационно-информационная деятельность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Нормативные правовые документы                            о муниципальной службе и трудовое                              законодательство Российской Федерации, присланные для руководства и сведения.                   Копии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proofErr w:type="spellStart"/>
            <w:proofErr w:type="gramStart"/>
            <w:r w:rsidRPr="00CB388D">
              <w:t>Подлин</w:t>
            </w:r>
            <w:r w:rsidR="00A14AC7">
              <w:t>-</w:t>
            </w:r>
            <w:r w:rsidRPr="00CB388D">
              <w:t>ники</w:t>
            </w:r>
            <w:proofErr w:type="spellEnd"/>
            <w:proofErr w:type="gramEnd"/>
            <w:r w:rsidRPr="00CB388D">
              <w:t xml:space="preserve">              в выше</w:t>
            </w:r>
            <w:r w:rsidR="00A14AC7">
              <w:t>-</w:t>
            </w:r>
            <w:r w:rsidRPr="00CB388D">
              <w:t xml:space="preserve">стоящих                    </w:t>
            </w:r>
            <w:proofErr w:type="spellStart"/>
            <w:r w:rsidRPr="00CB388D">
              <w:t>организа</w:t>
            </w:r>
            <w:r w:rsidR="00A14AC7">
              <w:t>-</w:t>
            </w:r>
            <w:r w:rsidRPr="00CB388D">
              <w:t>циях</w:t>
            </w:r>
            <w:proofErr w:type="spellEnd"/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Квартальные планы работы </w:t>
            </w:r>
          </w:p>
          <w:p w:rsidR="00655562" w:rsidRPr="00CB388D" w:rsidRDefault="00655562">
            <w:r w:rsidRPr="00CB388D">
              <w:t xml:space="preserve">аппарата Совета депутатов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198</w:t>
            </w:r>
            <w:proofErr w:type="gramEnd"/>
            <w:r w:rsidRPr="00CB388D"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Годовой отчет о деятельности                                    аппарата Совета депутатов (справка)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213</w:t>
            </w:r>
            <w:proofErr w:type="gramEnd"/>
            <w:r w:rsidRPr="00CB388D"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встреч главы муниципального округа с населением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Документы (договора, </w:t>
            </w:r>
            <w:proofErr w:type="gramStart"/>
            <w:r w:rsidRPr="00CB388D">
              <w:t xml:space="preserve">соглашения,   </w:t>
            </w:r>
            <w:proofErr w:type="gramEnd"/>
            <w:r w:rsidRPr="00CB388D">
              <w:t xml:space="preserve">                   свидетельства) на право безвозмездного          пользования нежилым фондом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До ликвидации организации</w:t>
            </w:r>
          </w:p>
          <w:p w:rsidR="00655562" w:rsidRPr="00CB388D" w:rsidRDefault="00655562">
            <w:pPr>
              <w:jc w:val="center"/>
            </w:pPr>
            <w:r w:rsidRPr="00CB388D">
              <w:t>ст.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Документы (программы, планы, </w:t>
            </w:r>
            <w:proofErr w:type="gramStart"/>
            <w:r w:rsidRPr="00CB388D">
              <w:t xml:space="preserve">справки,   </w:t>
            </w:r>
            <w:proofErr w:type="gramEnd"/>
            <w:r w:rsidRPr="00CB388D">
              <w:t xml:space="preserve">                 сведения) о проведении мероприятий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Документы (справки, докладные записки, сводки, отчеты) об информационной                           деятельности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(информации, сведения, сводки, отчеты, справки) об основной (профильной) деятельности органов местного                                    самоуправления, подготовленные                                          д</w:t>
            </w:r>
            <w:r w:rsidR="00A14AC7">
              <w:t>ля размещения на Интернет-сайте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3 года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об участии аппарата                               Совета депутатов в разработке мер                          противодействия терроризму, экстремизму                                    и ликвидации последствий чрезвычайных                ситуаций на территории округа      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>с</w:t>
            </w:r>
            <w:r w:rsidR="00A14AC7">
              <w:t>ведения, справки, отчеты и др.)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597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Журнал регистрации уведомлений о фактах обращения в целях склонения к совершен</w:t>
            </w:r>
            <w:r w:rsidR="00A14AC7">
              <w:t>ию коррупционных правонарушений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473</w:t>
            </w:r>
            <w:proofErr w:type="gramEnd"/>
            <w:r w:rsidRPr="00CB388D"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Книга регистрации доверенностей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A14AC7" w:rsidP="00A14AC7">
            <w:pPr>
              <w:jc w:val="center"/>
            </w:pPr>
            <w:r>
              <w:t>ст. 292 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4F0F38" w:rsidRPr="00CB388D" w:rsidRDefault="00A14AC7" w:rsidP="00A14AC7">
            <w:pPr>
              <w:jc w:val="center"/>
            </w:pPr>
            <w:r>
              <w:t>ст.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</w:tbl>
    <w:p w:rsidR="00655562" w:rsidRPr="00CB388D" w:rsidRDefault="00655562" w:rsidP="00655562">
      <w:r w:rsidRPr="00CB388D">
        <w:br w:type="page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791"/>
        <w:gridCol w:w="596"/>
        <w:gridCol w:w="1559"/>
        <w:gridCol w:w="1417"/>
      </w:tblGrid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 xml:space="preserve">Индекс </w:t>
            </w:r>
          </w:p>
          <w:p w:rsidR="00655562" w:rsidRPr="00A14AC7" w:rsidRDefault="00655562">
            <w:pPr>
              <w:jc w:val="center"/>
            </w:pPr>
            <w:r w:rsidRPr="00A14AC7">
              <w:t>дела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B52B25">
            <w:pPr>
              <w:ind w:left="-108" w:right="-108"/>
              <w:jc w:val="center"/>
            </w:pPr>
            <w:r w:rsidRPr="00A14AC7">
              <w:t xml:space="preserve">Кол-во </w:t>
            </w:r>
            <w:proofErr w:type="gramStart"/>
            <w:r w:rsidRPr="00A14AC7">
              <w:t>то</w:t>
            </w:r>
            <w:r w:rsidR="00B52B25" w:rsidRPr="00A14AC7">
              <w:t>-</w:t>
            </w:r>
            <w:proofErr w:type="spellStart"/>
            <w:r w:rsidRPr="00A14AC7">
              <w:t>мов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proofErr w:type="gramStart"/>
            <w:r w:rsidRPr="00A14AC7">
              <w:t>Приме</w:t>
            </w:r>
            <w:r w:rsidR="00A14AC7">
              <w:t>-</w:t>
            </w:r>
            <w:proofErr w:type="spellStart"/>
            <w:r w:rsidRPr="00A14AC7">
              <w:t>чание</w:t>
            </w:r>
            <w:proofErr w:type="spellEnd"/>
            <w:proofErr w:type="gramEnd"/>
          </w:p>
        </w:tc>
      </w:tr>
      <w:tr w:rsidR="00655562" w:rsidRPr="00CB388D" w:rsidTr="00B52B25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02-02/1.  Предметы ведения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11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Постановления об административных                          регламентах предоставления                                муниципальных услуг.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>
            <w:pPr>
              <w:jc w:val="center"/>
            </w:pPr>
            <w:r>
              <w:t xml:space="preserve">Подлинники </w:t>
            </w:r>
            <w:r w:rsidR="00655562" w:rsidRPr="00CB388D">
              <w:t>в деле                           под индексом 02-01-05</w:t>
            </w: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(заявления, справки и др.)                      о снижении брачного возраста                                       несовершеннолетних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(запросы, вторые экземпляры уставов) о предоставлении </w:t>
            </w:r>
          </w:p>
          <w:p w:rsidR="00655562" w:rsidRPr="00CB388D" w:rsidRDefault="00655562">
            <w:r w:rsidRPr="00CB388D">
              <w:t xml:space="preserve">муниципальной услуги по регистрации                         уставов территориального </w:t>
            </w:r>
          </w:p>
          <w:p w:rsidR="00655562" w:rsidRPr="00CB388D" w:rsidRDefault="00655562">
            <w:r w:rsidRPr="00CB388D">
              <w:t xml:space="preserve">общественного самоуправления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17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(заявления, копии </w:t>
            </w:r>
            <w:proofErr w:type="gramStart"/>
            <w:r w:rsidRPr="00CB388D">
              <w:t xml:space="preserve">документов,   </w:t>
            </w:r>
            <w:proofErr w:type="gramEnd"/>
            <w:r w:rsidRPr="00CB388D">
              <w:t xml:space="preserve">        копии заключаемого договора)                                    о предоставлении муниципальной услуги</w:t>
            </w:r>
          </w:p>
          <w:p w:rsidR="00655562" w:rsidRPr="00CB388D" w:rsidRDefault="00655562">
            <w:r w:rsidRPr="00CB388D">
              <w:t xml:space="preserve">по регистрации трудовых </w:t>
            </w:r>
            <w:proofErr w:type="gramStart"/>
            <w:r w:rsidRPr="00CB388D">
              <w:t xml:space="preserve">договоров,   </w:t>
            </w:r>
            <w:proofErr w:type="gramEnd"/>
            <w:r w:rsidRPr="00CB388D">
              <w:t xml:space="preserve">                 заключаемых (прекращаемых)                                       работодателями – физическими лицами,                 не являющимися индивидуальными                     предпринимателями, с работниками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4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учета предоставления                                       муниципальной услуги по снижению                            брачного возраста несовершеннолетних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предоставления                                  муниципальной услуги по регистрации                    уставов территориального                                     общественного самоуправления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применительно</w:t>
            </w:r>
          </w:p>
          <w:p w:rsidR="00655562" w:rsidRPr="00CB388D" w:rsidRDefault="00655562">
            <w:pPr>
              <w:jc w:val="center"/>
            </w:pPr>
            <w:r w:rsidRPr="00CB388D">
              <w:t>ст.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предоставления                                 муниципальной услуги по регистрации                 трудовых договоров, заключаемых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 xml:space="preserve">прекращаемых) работодателями –                              физическими лицами, не являющимися                  индивидуальными предпринимателями,                       с работниками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  <w:r w:rsidRPr="00CB388D">
              <w:br/>
              <w:t>ст. 182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02-02/1</w:t>
            </w:r>
            <w:r w:rsidRPr="00CB388D">
              <w:br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157 б</w:t>
            </w:r>
          </w:p>
          <w:p w:rsidR="004F0F38" w:rsidRPr="00CB388D" w:rsidRDefault="004F0F3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rPr>
          <w:b/>
        </w:rPr>
        <w:sectPr w:rsidR="00655562" w:rsidRPr="00CB388D" w:rsidSect="005D2A9B">
          <w:pgSz w:w="11906" w:h="16838"/>
          <w:pgMar w:top="1134" w:right="851" w:bottom="1134" w:left="1701" w:header="720" w:footer="720" w:gutter="0"/>
          <w:pgNumType w:fmt="numberInDash"/>
          <w:cols w:space="720"/>
        </w:sect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756"/>
        <w:gridCol w:w="567"/>
        <w:gridCol w:w="1417"/>
        <w:gridCol w:w="1843"/>
      </w:tblGrid>
      <w:tr w:rsidR="00B52B25" w:rsidRPr="00CB388D" w:rsidTr="00B52B25">
        <w:trPr>
          <w:cantSplit/>
          <w:trHeight w:val="46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jc w:val="center"/>
            </w:pPr>
            <w:r w:rsidRPr="002A7663">
              <w:lastRenderedPageBreak/>
              <w:t xml:space="preserve">Индекс </w:t>
            </w:r>
          </w:p>
          <w:p w:rsidR="00655562" w:rsidRPr="002A7663" w:rsidRDefault="00655562">
            <w:pPr>
              <w:jc w:val="center"/>
            </w:pPr>
            <w:r w:rsidRPr="002A7663">
              <w:t>дела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2A7663" w:rsidRDefault="00655562">
            <w:pPr>
              <w:pStyle w:val="1"/>
              <w:rPr>
                <w:sz w:val="24"/>
              </w:rPr>
            </w:pPr>
            <w:r w:rsidRPr="002A7663">
              <w:rPr>
                <w:sz w:val="24"/>
              </w:rPr>
              <w:t>Заголовок дела</w:t>
            </w:r>
          </w:p>
          <w:p w:rsidR="00655562" w:rsidRPr="002A7663" w:rsidRDefault="00655562">
            <w:pPr>
              <w:jc w:val="center"/>
            </w:pPr>
          </w:p>
          <w:p w:rsidR="00655562" w:rsidRPr="002A7663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ind w:left="-108" w:right="-105"/>
              <w:jc w:val="center"/>
            </w:pPr>
            <w:r w:rsidRPr="002A7663">
              <w:t xml:space="preserve">Кол-во </w:t>
            </w:r>
            <w:proofErr w:type="gramStart"/>
            <w:r w:rsidRPr="002A7663">
              <w:t>то</w:t>
            </w:r>
            <w:r w:rsidR="00B52B25" w:rsidRPr="002A7663">
              <w:t>-</w:t>
            </w:r>
            <w:proofErr w:type="spellStart"/>
            <w:r w:rsidRPr="002A7663">
              <w:t>мов</w:t>
            </w:r>
            <w:proofErr w:type="spellEnd"/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ind w:left="-111" w:right="-108"/>
              <w:jc w:val="center"/>
            </w:pPr>
            <w:r w:rsidRPr="002A7663">
              <w:t>Срок хранения                  и №№ статей                 по перечню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jc w:val="center"/>
            </w:pPr>
            <w:r w:rsidRPr="002A7663">
              <w:t>Примечание</w:t>
            </w:r>
          </w:p>
        </w:tc>
      </w:tr>
      <w:tr w:rsidR="00655562" w:rsidRPr="00CB388D" w:rsidTr="00B52B25">
        <w:trPr>
          <w:cantSplit/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2A7663" w:rsidRDefault="00655562">
            <w:pPr>
              <w:jc w:val="center"/>
            </w:pPr>
          </w:p>
          <w:p w:rsidR="00655562" w:rsidRPr="002A7663" w:rsidRDefault="002A7663" w:rsidP="002A7663">
            <w:pPr>
              <w:jc w:val="center"/>
            </w:pPr>
            <w:r>
              <w:t>02-03.  Кадровая служба</w:t>
            </w:r>
          </w:p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/>
            </w:pPr>
            <w:r w:rsidRPr="00CB388D">
              <w:t>02-03-01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Законы, указы и распоряжения Президента Российской Федерации, постановления                 Государственной думы Российской Федер</w:t>
            </w:r>
            <w:r w:rsidR="00B52B25" w:rsidRPr="00CB388D">
              <w:t xml:space="preserve">ации, </w:t>
            </w:r>
            <w:r w:rsidRPr="00CB388D">
              <w:t xml:space="preserve">постановления, решения </w:t>
            </w:r>
            <w:r w:rsidR="00B52B25" w:rsidRPr="00CB388D">
              <w:t>Федерального</w:t>
            </w:r>
            <w:r w:rsidRPr="00CB388D">
              <w:t xml:space="preserve"> Со</w:t>
            </w:r>
            <w:r w:rsidR="00B52B25" w:rsidRPr="00CB388D">
              <w:t xml:space="preserve">брания Российской Федерации, </w:t>
            </w:r>
            <w:r w:rsidRPr="00CB388D">
              <w:t>постановления Правите</w:t>
            </w:r>
            <w:r w:rsidR="00B52B25" w:rsidRPr="00CB388D">
              <w:t>льства Российской</w:t>
            </w:r>
            <w:r w:rsidRPr="00CB388D">
              <w:t xml:space="preserve"> Федерации, присланные </w:t>
            </w:r>
            <w:r w:rsidR="00B52B25" w:rsidRPr="00CB388D">
              <w:t xml:space="preserve">                     </w:t>
            </w:r>
            <w:r w:rsidRPr="00CB388D">
              <w:t>для руковод</w:t>
            </w:r>
            <w:r w:rsidR="00B52B25" w:rsidRPr="00CB388D">
              <w:t xml:space="preserve">ства </w:t>
            </w:r>
            <w:r w:rsidR="002A7663">
              <w:t xml:space="preserve">и сведения. </w:t>
            </w:r>
            <w:r w:rsidRPr="00CB388D">
              <w:t>Копии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 (1)</w:t>
            </w:r>
          </w:p>
          <w:p w:rsidR="00655562" w:rsidRPr="00CB388D" w:rsidRDefault="00655562">
            <w:pPr>
              <w:jc w:val="center"/>
            </w:pPr>
            <w:r w:rsidRPr="00CB388D">
              <w:t>ст. 2б, 3б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(1) Относящиеся </w:t>
            </w:r>
            <w:r w:rsidR="00B52B25" w:rsidRPr="00CB388D">
              <w:t xml:space="preserve">               </w:t>
            </w:r>
            <w:r w:rsidRPr="00CB388D">
              <w:t>к деятельности организации - постоянно</w:t>
            </w:r>
          </w:p>
          <w:p w:rsidR="00655562" w:rsidRPr="00CB388D" w:rsidRDefault="00655562"/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Нормативно-методические документы                            по кадровым вопросам.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                  в вышестоящих организациях</w:t>
            </w: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аппарата Совета депутатов </w:t>
            </w:r>
            <w:r w:rsidR="00B52B25" w:rsidRPr="00CB388D">
              <w:t xml:space="preserve">      </w:t>
            </w:r>
            <w:r w:rsidRPr="00CB388D">
              <w:t xml:space="preserve">по личному составу (прием, перевод, </w:t>
            </w:r>
            <w:proofErr w:type="gramStart"/>
            <w:r w:rsidRPr="00CB388D">
              <w:t>уволь</w:t>
            </w:r>
            <w:r w:rsidR="002A7663">
              <w:t>-</w:t>
            </w:r>
            <w:proofErr w:type="spellStart"/>
            <w:r w:rsidR="002A7663">
              <w:t>нение</w:t>
            </w:r>
            <w:proofErr w:type="spellEnd"/>
            <w:proofErr w:type="gramEnd"/>
            <w:r w:rsidR="002A7663">
              <w:t xml:space="preserve">, аттестация, повышение </w:t>
            </w:r>
            <w:proofErr w:type="spellStart"/>
            <w:r w:rsidRPr="00CB388D">
              <w:t>кв</w:t>
            </w:r>
            <w:r w:rsidR="00B52B25" w:rsidRPr="00CB388D">
              <w:t>алифика</w:t>
            </w:r>
            <w:r w:rsidR="002A7663">
              <w:t>-</w:t>
            </w:r>
            <w:r w:rsidR="00B52B25" w:rsidRPr="00CB388D">
              <w:t>ции</w:t>
            </w:r>
            <w:proofErr w:type="spellEnd"/>
            <w:r w:rsidR="00B52B25" w:rsidRPr="00CB388D">
              <w:t xml:space="preserve">, </w:t>
            </w:r>
            <w:r w:rsidRPr="00CB388D">
              <w:t xml:space="preserve">присвоение классных чинов, </w:t>
            </w:r>
            <w:r w:rsidR="00B52B25" w:rsidRPr="00CB388D">
              <w:t>измене</w:t>
            </w:r>
            <w:r w:rsidR="002A7663">
              <w:t>-</w:t>
            </w:r>
            <w:proofErr w:type="spellStart"/>
            <w:r w:rsidR="00B52B25" w:rsidRPr="00CB388D">
              <w:t>ние</w:t>
            </w:r>
            <w:proofErr w:type="spellEnd"/>
            <w:r w:rsidR="00B52B25" w:rsidRPr="00CB388D">
              <w:t xml:space="preserve"> </w:t>
            </w:r>
            <w:r w:rsidRPr="00CB388D">
              <w:t>фамилии, поощрения, награждения, оплата труда, премирование, разли</w:t>
            </w:r>
            <w:r w:rsidR="00B52B25" w:rsidRPr="00CB388D">
              <w:t xml:space="preserve">чные выплаты, </w:t>
            </w:r>
            <w:r w:rsidRPr="00CB388D">
              <w:t>отпуска по уходу за ребенком, от</w:t>
            </w:r>
            <w:r w:rsidR="00B52B25" w:rsidRPr="00CB388D">
              <w:t>пуска</w:t>
            </w:r>
            <w:r w:rsidRPr="00CB388D">
              <w:t xml:space="preserve"> без сохранения содержания)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color w:val="008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</w:t>
            </w:r>
            <w:proofErr w:type="gramStart"/>
            <w:r w:rsidRPr="00CB388D">
              <w:t>434</w:t>
            </w:r>
            <w:proofErr w:type="gramEnd"/>
            <w:r w:rsidRPr="00CB388D">
              <w:t xml:space="preserve">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008000"/>
              </w:rPr>
            </w:pP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02-03-04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аппарата Совета депутатов               о дисциплинарных взысканиях, ежегодных оплачиваемых отпусках, отпусках в связи                  с обучением, дежурствах, командировках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color w:val="008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434 </w:t>
            </w:r>
            <w:proofErr w:type="spellStart"/>
            <w:proofErr w:type="gramStart"/>
            <w:r w:rsidRPr="00CB388D">
              <w:t>б,г</w:t>
            </w:r>
            <w:proofErr w:type="gramEnd"/>
            <w:r w:rsidRPr="00CB388D">
              <w:t>,д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left="29"/>
              <w:jc w:val="center"/>
            </w:pPr>
            <w:r w:rsidRPr="00CB388D">
              <w:t xml:space="preserve">(1) О </w:t>
            </w:r>
            <w:proofErr w:type="spellStart"/>
            <w:proofErr w:type="gramStart"/>
            <w:r w:rsidRPr="00CB388D">
              <w:t>дисцип-линарных</w:t>
            </w:r>
            <w:proofErr w:type="spellEnd"/>
            <w:proofErr w:type="gramEnd"/>
            <w:r w:rsidRPr="00CB388D">
              <w:t xml:space="preserve">                  взысканиях</w:t>
            </w:r>
          </w:p>
          <w:p w:rsidR="00655562" w:rsidRPr="00CB388D" w:rsidRDefault="00655562">
            <w:pPr>
              <w:ind w:left="29"/>
              <w:jc w:val="center"/>
            </w:pPr>
            <w:r w:rsidRPr="00CB388D">
              <w:t>– 3 года</w:t>
            </w:r>
          </w:p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02-03-05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Штатное расписание аппарата Совета                     депутатов и изменения к ним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40</w:t>
            </w:r>
            <w:proofErr w:type="gramEnd"/>
            <w:r w:rsidRPr="00CB388D">
              <w:t xml:space="preserve">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30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Индивидуальные должностные инструкции                   работников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33</w:t>
            </w:r>
            <w:proofErr w:type="gramEnd"/>
            <w:r w:rsidRPr="00CB388D">
              <w:t xml:space="preserve">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ind w:right="-108" w:hanging="108"/>
              <w:jc w:val="center"/>
            </w:pPr>
            <w:r>
              <w:t xml:space="preserve">Входят в </w:t>
            </w:r>
            <w:r w:rsidR="00655562" w:rsidRPr="00CB388D">
              <w:t>состав                     личных дел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Согласие на обработку персональные                          данных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441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02-03-08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Личные дела муниципальных служащих                  аппарата Совета депутатов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445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(1) Виды </w:t>
            </w:r>
            <w:proofErr w:type="gramStart"/>
            <w:r w:rsidRPr="00CB388D">
              <w:t>доку</w:t>
            </w:r>
            <w:r w:rsidR="002A7663">
              <w:t>-</w:t>
            </w:r>
            <w:r w:rsidRPr="00CB388D">
              <w:t>ментов</w:t>
            </w:r>
            <w:proofErr w:type="gramEnd"/>
            <w:r w:rsidRPr="00CB388D">
              <w:t>, вход</w:t>
            </w:r>
            <w:r w:rsidR="002A7663">
              <w:t>я-</w:t>
            </w:r>
            <w:proofErr w:type="spellStart"/>
            <w:r w:rsidRPr="00CB388D">
              <w:t>щих</w:t>
            </w:r>
            <w:proofErr w:type="spellEnd"/>
            <w:r w:rsidRPr="00CB388D">
              <w:t xml:space="preserve"> в состав личных дел </w:t>
            </w:r>
            <w:proofErr w:type="spellStart"/>
            <w:r w:rsidRPr="00CB388D">
              <w:t>государст</w:t>
            </w:r>
            <w:r w:rsidR="002A7663">
              <w:t>вен-</w:t>
            </w:r>
            <w:r w:rsidRPr="00CB388D">
              <w:t>ных</w:t>
            </w:r>
            <w:proofErr w:type="spellEnd"/>
            <w:r w:rsidRPr="00CB388D">
              <w:t xml:space="preserve"> и </w:t>
            </w:r>
            <w:proofErr w:type="spellStart"/>
            <w:r w:rsidRPr="00CB388D">
              <w:t>муни</w:t>
            </w:r>
            <w:r w:rsidR="002A7663">
              <w:t>ци-</w:t>
            </w:r>
            <w:r w:rsidRPr="00CB388D">
              <w:t>пальных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слу</w:t>
            </w:r>
            <w:r w:rsidR="002A7663">
              <w:t>-</w:t>
            </w:r>
            <w:r w:rsidRPr="00CB388D">
              <w:t>жащих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опреде</w:t>
            </w:r>
            <w:r w:rsidR="002A7663">
              <w:t>-</w:t>
            </w:r>
            <w:r w:rsidRPr="00CB388D">
              <w:t>ляются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законо</w:t>
            </w:r>
            <w:r w:rsidR="002A7663">
              <w:t>-</w:t>
            </w:r>
            <w:r w:rsidRPr="00CB388D">
              <w:t>дательством</w:t>
            </w:r>
            <w:proofErr w:type="spellEnd"/>
            <w:r w:rsidRPr="00CB388D">
              <w:t xml:space="preserve"> Россий</w:t>
            </w:r>
            <w:r w:rsidR="002A7663">
              <w:t>с</w:t>
            </w:r>
            <w:r w:rsidRPr="00CB388D">
              <w:t>кой Федерации, иных работ</w:t>
            </w:r>
            <w:r w:rsidR="002A7663">
              <w:t>-</w:t>
            </w:r>
            <w:proofErr w:type="spellStart"/>
            <w:r w:rsidRPr="00CB388D">
              <w:t>ников</w:t>
            </w:r>
            <w:proofErr w:type="spellEnd"/>
            <w:r w:rsidRPr="00CB388D">
              <w:t xml:space="preserve"> – </w:t>
            </w:r>
            <w:proofErr w:type="spellStart"/>
            <w:r w:rsidRPr="00CB388D">
              <w:t>локаль</w:t>
            </w:r>
            <w:r w:rsidR="002A7663">
              <w:t>-</w:t>
            </w:r>
            <w:r w:rsidRPr="00CB388D">
              <w:t>ными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норма</w:t>
            </w:r>
            <w:r w:rsidR="002A7663">
              <w:t>ти-</w:t>
            </w:r>
            <w:r w:rsidRPr="00CB388D">
              <w:t>вными</w:t>
            </w:r>
            <w:proofErr w:type="spellEnd"/>
            <w:r w:rsidRPr="00CB388D">
              <w:t xml:space="preserve"> акта</w:t>
            </w:r>
            <w:r w:rsidR="002A7663">
              <w:t xml:space="preserve">ми </w:t>
            </w:r>
            <w:r w:rsidRPr="00CB388D">
              <w:t>организации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lastRenderedPageBreak/>
              <w:t>02-03-09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Личные карточки работников аппарата                      Совета депутатов (форма Т-2 ГС(МС)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т. 444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Трудовые книжки работников </w:t>
            </w:r>
          </w:p>
          <w:p w:rsidR="00655562" w:rsidRPr="00CB388D" w:rsidRDefault="00655562">
            <w:r w:rsidRPr="00CB388D">
              <w:t>аппарата Совета депутатов,</w:t>
            </w:r>
          </w:p>
          <w:p w:rsidR="00655562" w:rsidRPr="00CB388D" w:rsidRDefault="00655562">
            <w:r w:rsidRPr="00CB388D">
              <w:t>включая электронные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 w:rsidP="00B52B25">
            <w:pPr>
              <w:jc w:val="center"/>
            </w:pPr>
            <w:r w:rsidRPr="00CB388D">
              <w:t xml:space="preserve">До </w:t>
            </w:r>
            <w:proofErr w:type="spellStart"/>
            <w:proofErr w:type="gramStart"/>
            <w:r w:rsidRPr="00CB388D">
              <w:t>вос</w:t>
            </w:r>
            <w:proofErr w:type="spellEnd"/>
            <w:r w:rsidR="00B52B25" w:rsidRPr="00CB388D">
              <w:t>-</w:t>
            </w:r>
            <w:r w:rsidRPr="00CB388D">
              <w:t>требования</w:t>
            </w:r>
            <w:proofErr w:type="gramEnd"/>
            <w:r w:rsidRPr="00CB388D">
              <w:t xml:space="preserve"> </w:t>
            </w:r>
            <w:r w:rsidR="00B52B25" w:rsidRPr="00CB388D">
              <w:t>ст. 449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</w:t>
            </w:r>
            <w:proofErr w:type="spellStart"/>
            <w:proofErr w:type="gramStart"/>
            <w:r w:rsidRPr="00CB388D">
              <w:t>Невостре</w:t>
            </w:r>
            <w:r w:rsidR="00B52B25" w:rsidRPr="00CB388D">
              <w:t>-</w:t>
            </w:r>
            <w:r w:rsidRPr="00CB388D">
              <w:t>бованные</w:t>
            </w:r>
            <w:proofErr w:type="spellEnd"/>
            <w:proofErr w:type="gramEnd"/>
            <w:r w:rsidRPr="00CB388D">
              <w:t xml:space="preserve"> –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50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ind w:right="-108"/>
            </w:pPr>
            <w:r>
              <w:t xml:space="preserve">Трудовые договоры (служебные </w:t>
            </w:r>
            <w:proofErr w:type="gramStart"/>
            <w:r w:rsidR="00655562" w:rsidRPr="00CB388D">
              <w:t xml:space="preserve">контракты)   </w:t>
            </w:r>
            <w:proofErr w:type="gramEnd"/>
            <w:r w:rsidR="00655562" w:rsidRPr="00CB388D">
              <w:t xml:space="preserve">                                          трудовые соглашения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2A7663" w:rsidP="002A7663">
            <w:pPr>
              <w:jc w:val="center"/>
            </w:pPr>
            <w:r>
              <w:t>ст. 435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pStyle w:val="a3"/>
              <w:tabs>
                <w:tab w:val="left" w:pos="708"/>
              </w:tabs>
              <w:ind w:right="-108"/>
              <w:jc w:val="center"/>
            </w:pPr>
            <w:r>
              <w:t xml:space="preserve">Входят в </w:t>
            </w:r>
            <w:r w:rsidR="00655562" w:rsidRPr="00CB388D">
              <w:t>состав личных дел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аттестационной </w:t>
            </w:r>
          </w:p>
          <w:p w:rsidR="00655562" w:rsidRPr="00CB388D" w:rsidRDefault="00655562">
            <w:r w:rsidRPr="00CB388D">
              <w:t xml:space="preserve">комиссии аппарата Совета депутатов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 лет</w:t>
            </w:r>
            <w:r w:rsidRPr="00CB388D">
              <w:br/>
              <w:t>ст. 485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комиссии по исчислению стажа муниципальной службы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404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02-03-14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Реестр муниципальных служащих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433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Состав </w:t>
            </w:r>
            <w:proofErr w:type="spellStart"/>
            <w:proofErr w:type="gramStart"/>
            <w:r w:rsidRPr="00CB388D">
              <w:t>све</w:t>
            </w:r>
            <w:r w:rsidR="002A7663">
              <w:t>-</w:t>
            </w:r>
            <w:r w:rsidRPr="00CB388D">
              <w:t>дений</w:t>
            </w:r>
            <w:proofErr w:type="spellEnd"/>
            <w:proofErr w:type="gramEnd"/>
            <w:r w:rsidR="002A7663">
              <w:t xml:space="preserve"> и доку-</w:t>
            </w:r>
            <w:r w:rsidRPr="00CB388D">
              <w:t xml:space="preserve"> </w:t>
            </w:r>
            <w:r w:rsidR="00B52B25" w:rsidRPr="00CB388D">
              <w:t xml:space="preserve">                           </w:t>
            </w:r>
            <w:r w:rsidRPr="00CB388D">
              <w:t xml:space="preserve">ментов, </w:t>
            </w:r>
            <w:proofErr w:type="spellStart"/>
            <w:r w:rsidRPr="00CB388D">
              <w:t>содер</w:t>
            </w:r>
            <w:r w:rsidR="002A7663">
              <w:t>-</w:t>
            </w:r>
            <w:r w:rsidRPr="00CB388D">
              <w:t>жащихся</w:t>
            </w:r>
            <w:proofErr w:type="spellEnd"/>
            <w:r w:rsidRPr="00CB388D">
              <w:t xml:space="preserve"> </w:t>
            </w:r>
            <w:r w:rsidR="00B52B25" w:rsidRPr="00CB388D">
              <w:t xml:space="preserve">                 </w:t>
            </w:r>
            <w:r w:rsidRPr="00CB388D">
              <w:t xml:space="preserve">в реестрах, определяется законами и нормативными правовыми актами Российской Федерации. Хранятся </w:t>
            </w:r>
            <w:r w:rsidR="00B52B25" w:rsidRPr="00CB388D">
              <w:t xml:space="preserve">                              </w:t>
            </w:r>
            <w:r w:rsidRPr="00CB388D">
              <w:t xml:space="preserve">в организации, исполняющей функцию ведения реестров, передается </w:t>
            </w:r>
            <w:r w:rsidR="00B52B25" w:rsidRPr="00CB388D">
              <w:t xml:space="preserve">                      </w:t>
            </w:r>
            <w:r w:rsidRPr="00CB388D">
              <w:t>на постоянное хранение после завершения ведения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02-03-15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655562">
            <w:r w:rsidRPr="00CB388D">
              <w:t>Документы (представления, на</w:t>
            </w:r>
            <w:r w:rsidR="00B52B25" w:rsidRPr="00CB388D">
              <w:t xml:space="preserve">градные листы, </w:t>
            </w:r>
            <w:r w:rsidRPr="00CB388D">
              <w:t>ходатайства, характеристики, автобиографии, выписки из решений, постано</w:t>
            </w:r>
            <w:r w:rsidR="00B52B25" w:rsidRPr="00CB388D">
              <w:t xml:space="preserve">влений, </w:t>
            </w:r>
            <w:r w:rsidRPr="00CB388D">
              <w:t xml:space="preserve">протоколов и др.) </w:t>
            </w:r>
          </w:p>
          <w:p w:rsidR="00655562" w:rsidRPr="00CB388D" w:rsidRDefault="00B52B25">
            <w:r w:rsidRPr="00CB388D">
              <w:t xml:space="preserve">о представлении </w:t>
            </w:r>
            <w:r w:rsidR="00655562" w:rsidRPr="00CB388D">
              <w:t xml:space="preserve">к награждению государственными, </w:t>
            </w:r>
            <w:r w:rsidR="002A7663">
              <w:t>ведомственными</w:t>
            </w:r>
            <w:r w:rsidR="00655562" w:rsidRPr="00CB388D">
              <w:t xml:space="preserve">   </w:t>
            </w:r>
            <w:r w:rsidR="002A7663">
              <w:t xml:space="preserve">           </w:t>
            </w:r>
            <w:r w:rsidR="00655562" w:rsidRPr="00CB388D">
              <w:t>наградами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500</w:t>
            </w:r>
          </w:p>
          <w:p w:rsidR="00655562" w:rsidRPr="00CB388D" w:rsidRDefault="00655562">
            <w:pPr>
              <w:jc w:val="center"/>
            </w:pPr>
            <w:r w:rsidRPr="00CB388D">
              <w:t>(1), (2)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</w:t>
            </w:r>
            <w:proofErr w:type="gramStart"/>
            <w:r w:rsidRPr="00CB388D">
              <w:t>В</w:t>
            </w:r>
            <w:proofErr w:type="gramEnd"/>
            <w:r w:rsidRPr="00CB388D">
              <w:t xml:space="preserve"> случае принятия решения</w:t>
            </w:r>
            <w:r w:rsidR="002A7663">
              <w:t xml:space="preserve"> об                   </w:t>
            </w:r>
            <w:r w:rsidRPr="00CB388D">
              <w:t>отказе – 5 лет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(2) О </w:t>
            </w:r>
            <w:proofErr w:type="gramStart"/>
            <w:r w:rsidRPr="00CB388D">
              <w:t>представ-</w:t>
            </w:r>
            <w:proofErr w:type="spellStart"/>
            <w:r w:rsidRPr="00CB388D">
              <w:t>лении</w:t>
            </w:r>
            <w:proofErr w:type="spellEnd"/>
            <w:proofErr w:type="gramEnd"/>
            <w:r w:rsidRPr="00CB388D">
              <w:t xml:space="preserve"> к </w:t>
            </w:r>
            <w:proofErr w:type="spellStart"/>
            <w:r w:rsidRPr="00CB388D">
              <w:t>награ</w:t>
            </w:r>
            <w:r w:rsidR="002A7663">
              <w:t>-</w:t>
            </w:r>
            <w:r w:rsidRPr="00CB388D">
              <w:t>ждению</w:t>
            </w:r>
            <w:proofErr w:type="spellEnd"/>
            <w:r w:rsidRPr="00CB388D">
              <w:t xml:space="preserve"> ведом</w:t>
            </w:r>
            <w:r w:rsidR="002A7663">
              <w:t>-</w:t>
            </w:r>
            <w:proofErr w:type="spellStart"/>
            <w:r w:rsidRPr="00CB388D">
              <w:t>ственными</w:t>
            </w:r>
            <w:proofErr w:type="spellEnd"/>
            <w:r w:rsidRPr="00CB388D">
              <w:t xml:space="preserve"> наградами, присвоении ведомственных почетных званий, </w:t>
            </w:r>
            <w:proofErr w:type="spellStart"/>
            <w:r w:rsidRPr="00CB388D">
              <w:t>прису</w:t>
            </w:r>
            <w:r w:rsidR="002A7663">
              <w:t>-</w:t>
            </w:r>
            <w:r w:rsidRPr="00CB388D">
              <w:t>ждении</w:t>
            </w:r>
            <w:proofErr w:type="spellEnd"/>
            <w:r w:rsidRPr="00CB388D">
              <w:t xml:space="preserve"> ведом</w:t>
            </w:r>
            <w:r w:rsidR="002A7663">
              <w:t>-</w:t>
            </w:r>
            <w:proofErr w:type="spellStart"/>
            <w:r w:rsidRPr="00CB388D">
              <w:t>ственных</w:t>
            </w:r>
            <w:proofErr w:type="spellEnd"/>
            <w:r w:rsidRPr="00CB388D">
              <w:t xml:space="preserve"> пре</w:t>
            </w:r>
            <w:r w:rsidR="002A7663">
              <w:t>-</w:t>
            </w:r>
            <w:proofErr w:type="spellStart"/>
            <w:r w:rsidRPr="00CB388D">
              <w:t>мий</w:t>
            </w:r>
            <w:proofErr w:type="spellEnd"/>
            <w:r w:rsidRPr="00CB388D">
              <w:t xml:space="preserve"> – 10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Книга учета и движения трудовых книжек </w:t>
            </w:r>
          </w:p>
          <w:p w:rsidR="00655562" w:rsidRPr="00CB388D" w:rsidRDefault="00655562">
            <w:r w:rsidRPr="00CB388D">
              <w:t>и вкладышей к ним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463 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lastRenderedPageBreak/>
              <w:t>02-03-17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63" w:rsidRDefault="00655562">
            <w:r w:rsidRPr="00CB388D">
              <w:t xml:space="preserve">Журнал регистрации распоряжений </w:t>
            </w:r>
            <w:proofErr w:type="gramStart"/>
            <w:r w:rsidRPr="00CB388D">
              <w:t>ап</w:t>
            </w:r>
            <w:r w:rsidR="002A7663">
              <w:t xml:space="preserve">парата </w:t>
            </w:r>
            <w:r w:rsidRPr="00CB388D">
              <w:t xml:space="preserve"> Совета</w:t>
            </w:r>
            <w:proofErr w:type="gramEnd"/>
            <w:r w:rsidRPr="00CB388D">
              <w:t xml:space="preserve"> депутатов по личному составу (прием, перевод, увольнение, аттестация, повышение квалификации, присвоение классных чинов, изменение фамилии, поощрения, награждения, оплата труда, премирование,</w:t>
            </w:r>
            <w:r w:rsidR="00B52B25" w:rsidRPr="00CB388D">
              <w:t xml:space="preserve"> различные </w:t>
            </w:r>
            <w:r w:rsidRPr="00CB388D">
              <w:t>выплаты, отпуска по уходу за ре</w:t>
            </w:r>
            <w:r w:rsidR="00B52B25" w:rsidRPr="00CB388D">
              <w:t xml:space="preserve">бенком, </w:t>
            </w:r>
            <w:r w:rsidRPr="00CB388D">
              <w:t xml:space="preserve">отпуска </w:t>
            </w:r>
          </w:p>
          <w:p w:rsidR="00655562" w:rsidRPr="00CB388D" w:rsidRDefault="00655562">
            <w:r w:rsidRPr="00CB388D">
              <w:t xml:space="preserve">без </w:t>
            </w:r>
            <w:proofErr w:type="gramStart"/>
            <w:r w:rsidRPr="00CB388D">
              <w:t>сохранения  содержания</w:t>
            </w:r>
            <w:proofErr w:type="gramEnd"/>
            <w:r w:rsidRPr="00CB388D">
              <w:t>)                                 трудовых договоров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182 б</w:t>
            </w:r>
          </w:p>
          <w:p w:rsidR="00655562" w:rsidRPr="00CB388D" w:rsidRDefault="00655562">
            <w:pPr>
              <w:jc w:val="center"/>
            </w:pPr>
          </w:p>
          <w:p w:rsidR="00655562" w:rsidRPr="00CB388D" w:rsidRDefault="00655562"/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02-03-18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655562">
            <w:r w:rsidRPr="00CB388D">
              <w:t xml:space="preserve">Журнал регистрации распоряжений                          аппарата Совета депутатов </w:t>
            </w:r>
            <w:r w:rsidR="00B52B25" w:rsidRPr="00CB388D">
              <w:t xml:space="preserve">                                             </w:t>
            </w:r>
            <w:r w:rsidRPr="00CB388D">
              <w:t>о дисциплинарных взысканиях, ежегодных оплачивае</w:t>
            </w:r>
            <w:r w:rsidR="00B52B25" w:rsidRPr="00CB388D">
              <w:t xml:space="preserve">мых </w:t>
            </w:r>
            <w:r w:rsidRPr="00CB388D">
              <w:t xml:space="preserve">отпусках, отпусках в связи </w:t>
            </w:r>
          </w:p>
          <w:p w:rsidR="00655562" w:rsidRPr="00CB388D" w:rsidRDefault="00655562">
            <w:r w:rsidRPr="00CB388D">
              <w:t>с обу</w:t>
            </w:r>
            <w:r w:rsidR="00B52B25" w:rsidRPr="00CB388D">
              <w:t xml:space="preserve">чением, </w:t>
            </w:r>
            <w:r w:rsidRPr="00CB388D">
              <w:t>дежурствах, командировках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(1)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182 </w:t>
            </w:r>
          </w:p>
          <w:p w:rsidR="00655562" w:rsidRPr="00CB388D" w:rsidRDefault="00655562">
            <w:pPr>
              <w:jc w:val="center"/>
            </w:pPr>
            <w:r w:rsidRPr="00CB388D">
              <w:t>б, г, д</w:t>
            </w:r>
          </w:p>
          <w:p w:rsidR="00655562" w:rsidRPr="00CB388D" w:rsidRDefault="00655562"/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(1) Об отпусках, командировках работников                   с вредными и (или) опасными условиями      труда – 50 лет.      О дисциплинарных взысканиях –</w:t>
            </w:r>
            <w:r w:rsidR="00B52B25" w:rsidRPr="00CB388D">
              <w:t xml:space="preserve">                    </w:t>
            </w:r>
            <w:r w:rsidRPr="00CB388D">
              <w:t xml:space="preserve"> 3 года 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02-03-19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Журнал регистрации трудовых договоров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50 лет </w:t>
            </w:r>
          </w:p>
          <w:p w:rsidR="00655562" w:rsidRPr="00CB388D" w:rsidRDefault="00655562">
            <w:pPr>
              <w:jc w:val="center"/>
            </w:pPr>
            <w:r w:rsidRPr="00CB388D">
              <w:t>ст. 435</w:t>
            </w:r>
          </w:p>
          <w:p w:rsidR="00B52B25" w:rsidRPr="00CB388D" w:rsidRDefault="00B52B25">
            <w:pPr>
              <w:jc w:val="center"/>
            </w:pPr>
          </w:p>
          <w:p w:rsidR="00B52B25" w:rsidRPr="00CB388D" w:rsidRDefault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r w:rsidRPr="00CB388D">
              <w:t>Журнал учета личных дел работников                      аппарата Совета депутатов</w:t>
            </w:r>
          </w:p>
          <w:p w:rsidR="00B52B25" w:rsidRPr="00CB388D" w:rsidRDefault="00B52B25" w:rsidP="00B52B25"/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50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463 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39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r w:rsidRPr="00CB388D">
              <w:t>Акт приема-передачи личных дел                                 работников аппарата Совета депутатов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pPr>
              <w:jc w:val="center"/>
            </w:pPr>
            <w:r w:rsidRPr="00CB388D">
              <w:t>50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 xml:space="preserve">ст. 446 </w:t>
            </w:r>
          </w:p>
          <w:p w:rsidR="00B52B25" w:rsidRPr="00CB388D" w:rsidRDefault="00B52B25" w:rsidP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3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 xml:space="preserve">Журнал регистрации </w:t>
            </w:r>
          </w:p>
          <w:p w:rsidR="00B52B25" w:rsidRPr="00CB388D" w:rsidRDefault="00B52B25" w:rsidP="00B52B25">
            <w:r w:rsidRPr="00CB388D">
              <w:t>листков нетрудоспособности</w:t>
            </w:r>
          </w:p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5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619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3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>Журнал учета выдачи удостоверений</w:t>
            </w:r>
          </w:p>
          <w:p w:rsidR="00B52B25" w:rsidRPr="00CB388D" w:rsidRDefault="00B52B25" w:rsidP="00B52B25">
            <w:r w:rsidRPr="00CB388D">
              <w:t>муниципальных служащих</w:t>
            </w:r>
          </w:p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3 года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589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2A7663" w:rsidP="00B52B25">
            <w:pPr>
              <w:jc w:val="both"/>
            </w:pPr>
            <w:r>
              <w:t>Графики предоставления отпусков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2A7663" w:rsidP="002A7663">
            <w:pPr>
              <w:jc w:val="center"/>
            </w:pPr>
            <w:r>
              <w:t>3 года</w:t>
            </w:r>
            <w:r>
              <w:br/>
              <w:t>ст. 453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>Табель учета рабочего времени</w:t>
            </w:r>
          </w:p>
          <w:p w:rsidR="00B52B25" w:rsidRPr="00CB388D" w:rsidRDefault="00B52B25" w:rsidP="00B52B25"/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pPr>
              <w:jc w:val="center"/>
            </w:pPr>
            <w:r w:rsidRPr="00CB388D">
              <w:t>5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402 (1)</w:t>
            </w:r>
          </w:p>
          <w:p w:rsidR="00B52B25" w:rsidRPr="00CB388D" w:rsidRDefault="00B52B25" w:rsidP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(1) При вредных и опасных условиях труда – 50/75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r w:rsidRPr="00CB388D">
              <w:t>Номенклатура дел раздела 02-03</w:t>
            </w:r>
            <w:r w:rsidRPr="00CB388D">
              <w:br/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2A7663" w:rsidP="002A7663">
            <w:pPr>
              <w:jc w:val="center"/>
            </w:pPr>
            <w:r>
              <w:t>3 года</w:t>
            </w:r>
            <w:r>
              <w:br/>
              <w:t>ст. 157 б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</w:tbl>
    <w:p w:rsidR="00655562" w:rsidRPr="00CB388D" w:rsidRDefault="00655562" w:rsidP="00655562">
      <w:pPr>
        <w:rPr>
          <w:b/>
        </w:rPr>
      </w:pPr>
    </w:p>
    <w:tbl>
      <w:tblPr>
        <w:tblW w:w="50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4624"/>
        <w:gridCol w:w="571"/>
        <w:gridCol w:w="1473"/>
        <w:gridCol w:w="78"/>
        <w:gridCol w:w="55"/>
        <w:gridCol w:w="1604"/>
      </w:tblGrid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lastRenderedPageBreak/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ind w:left="-106" w:right="-110"/>
              <w:jc w:val="center"/>
            </w:pPr>
            <w:r w:rsidRPr="008C0361">
              <w:t xml:space="preserve">Кол-во </w:t>
            </w:r>
            <w:proofErr w:type="gramStart"/>
            <w:r w:rsidRPr="008C0361">
              <w:t>то-</w:t>
            </w:r>
            <w:proofErr w:type="spellStart"/>
            <w:r w:rsidRPr="008C0361">
              <w:t>мов</w:t>
            </w:r>
            <w:proofErr w:type="spellEnd"/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ind w:left="-108" w:right="-108"/>
              <w:jc w:val="center"/>
            </w:pPr>
            <w:r w:rsidRPr="008C0361">
              <w:t>Срок хранения                  и №№ статей                 по перечню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 xml:space="preserve"> 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5</w:t>
            </w:r>
          </w:p>
        </w:tc>
      </w:tr>
      <w:tr w:rsidR="00655562" w:rsidRPr="00CB388D" w:rsidTr="00B52B25">
        <w:trPr>
          <w:cantSplit/>
          <w:trHeight w:val="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8C0361" w:rsidRDefault="00800CBE">
            <w:pPr>
              <w:jc w:val="center"/>
            </w:pPr>
          </w:p>
          <w:p w:rsidR="00655562" w:rsidRPr="008C0361" w:rsidRDefault="00655562" w:rsidP="00800CBE">
            <w:pPr>
              <w:jc w:val="center"/>
            </w:pPr>
            <w:r w:rsidRPr="008C0361">
              <w:t>02-04.  Отдел бухгалтерского учета и отчетности</w:t>
            </w:r>
          </w:p>
          <w:p w:rsidR="00800CBE" w:rsidRPr="008C0361" w:rsidRDefault="00800CBE" w:rsidP="00800CBE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Нормативно-методические документы                                по вопросам финансирования, бухгалтерского учета и отчетности, присланные для сведения.  Копии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        в </w:t>
            </w:r>
            <w:proofErr w:type="gramStart"/>
            <w:r w:rsidRPr="00CB388D">
              <w:t>выше</w:t>
            </w:r>
            <w:r w:rsidR="008C0361">
              <w:t>-</w:t>
            </w:r>
            <w:r w:rsidRPr="00CB388D">
              <w:t>стоящих</w:t>
            </w:r>
            <w:proofErr w:type="gramEnd"/>
            <w:r w:rsidRPr="00CB388D">
              <w:t xml:space="preserve"> организациях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B52B25">
            <w:pPr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 xml:space="preserve">Распоряжения </w:t>
            </w:r>
            <w:r w:rsidR="00655562" w:rsidRPr="00CB388D">
              <w:rPr>
                <w:rStyle w:val="af3"/>
                <w:i w:val="0"/>
              </w:rPr>
              <w:t xml:space="preserve">по личному составу работников аппарата Совета депутатов. </w:t>
            </w:r>
          </w:p>
          <w:p w:rsidR="00655562" w:rsidRPr="00CB388D" w:rsidRDefault="00655562">
            <w:pPr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>Копия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rStyle w:val="af3"/>
                <w:i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>ДМН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 xml:space="preserve">Подлинники </w:t>
            </w:r>
            <w:r w:rsidR="00B52B25" w:rsidRPr="00CB388D">
              <w:rPr>
                <w:rStyle w:val="af3"/>
                <w:i w:val="0"/>
              </w:rPr>
              <w:t xml:space="preserve">                      </w:t>
            </w:r>
            <w:r w:rsidRPr="00CB388D">
              <w:rPr>
                <w:rStyle w:val="af3"/>
                <w:i w:val="0"/>
              </w:rPr>
              <w:t>в деле под индексом                     02-03-02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Сводная бюджетная роспись на текущий                  финансовый год и изменения к ней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242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Бюджетная смета расходов и документы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>уведомления об изменениях лимитов                    бюджетных обязательств) ее изменению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243б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Лимиты бюджетных обязательств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Реестр расходных обязательств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251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rPr>
                <w:bCs/>
              </w:rPr>
            </w:pPr>
            <w:r w:rsidRPr="00CB388D">
              <w:rPr>
                <w:bCs/>
              </w:rPr>
              <w:t xml:space="preserve">Сводные реестры поступления и выбытия средств бюджета и документы                                   </w:t>
            </w:r>
            <w:proofErr w:type="gramStart"/>
            <w:r w:rsidRPr="00CB388D">
              <w:rPr>
                <w:bCs/>
              </w:rPr>
              <w:t xml:space="preserve">   (</w:t>
            </w:r>
            <w:proofErr w:type="gramEnd"/>
            <w:r w:rsidRPr="00CB388D">
              <w:rPr>
                <w:bCs/>
              </w:rPr>
              <w:t>справки, сведения, расчеты и др.) к ним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254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Годовой бухгалтерский отчет                                       и пояснительная записка к нему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268</w:t>
            </w:r>
            <w:proofErr w:type="gramEnd"/>
            <w:r w:rsidRPr="00CB388D">
              <w:t xml:space="preserve">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3"/>
              <w:tabs>
                <w:tab w:val="left" w:pos="852"/>
              </w:tabs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02-04-09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>Годовой отчет по перечислению денеж</w:t>
            </w:r>
            <w:r w:rsidR="008C0361">
              <w:t>ных</w:t>
            </w:r>
            <w:r w:rsidRPr="00CB388D">
              <w:t xml:space="preserve"> сумм на обязательное соци</w:t>
            </w:r>
            <w:r w:rsidR="00B52B25" w:rsidRPr="00CB388D">
              <w:t xml:space="preserve">альное и пенсионное </w:t>
            </w:r>
            <w:r w:rsidRPr="00CB388D">
              <w:t xml:space="preserve">страхование </w:t>
            </w:r>
          </w:p>
          <w:p w:rsidR="00655562" w:rsidRPr="00CB388D" w:rsidRDefault="00655562">
            <w:r w:rsidRPr="00CB388D">
              <w:t>(ф. КНД 1151111)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308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b/>
                <w:lang w:val="en-US"/>
              </w:rPr>
            </w:pPr>
            <w:r w:rsidRPr="00CB388D">
              <w:rPr>
                <w:lang w:val="en-US"/>
              </w:rPr>
              <w:t>02-04-10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 xml:space="preserve">Годовой статистический отчет </w:t>
            </w:r>
          </w:p>
          <w:p w:rsidR="008C0361" w:rsidRDefault="00655562">
            <w:r w:rsidRPr="00CB388D">
              <w:t xml:space="preserve">о заработной   плате, численности </w:t>
            </w:r>
          </w:p>
          <w:p w:rsidR="00655562" w:rsidRPr="00CB388D" w:rsidRDefault="008C0361">
            <w:r>
              <w:t>и движении работников (ф</w:t>
            </w:r>
            <w:r w:rsidR="00655562" w:rsidRPr="00CB388D">
              <w:t>.</w:t>
            </w:r>
            <w:r>
              <w:t xml:space="preserve"> </w:t>
            </w:r>
            <w:r w:rsidR="00655562" w:rsidRPr="00CB388D">
              <w:t>№ П-4)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335</w:t>
            </w:r>
            <w:proofErr w:type="gramEnd"/>
            <w:r w:rsidRPr="00CB388D">
              <w:t xml:space="preserve">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>Годовые расчетные ведомости по отчислению страховых взносов в</w:t>
            </w:r>
            <w:r w:rsidR="00800CBE" w:rsidRPr="00CB388D">
              <w:t xml:space="preserve"> фонд социального </w:t>
            </w:r>
            <w:r w:rsidRPr="00CB388D">
              <w:t xml:space="preserve">страхования </w:t>
            </w:r>
          </w:p>
          <w:p w:rsidR="00655562" w:rsidRPr="00CB388D" w:rsidRDefault="00655562">
            <w:r w:rsidRPr="00CB388D">
              <w:t>(ф. №4-ФСС РФ)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335</w:t>
            </w:r>
            <w:proofErr w:type="gramEnd"/>
            <w:r w:rsidRPr="00CB388D">
              <w:t xml:space="preserve">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b/>
                <w:lang w:val="en-US"/>
              </w:rPr>
            </w:pPr>
            <w:r w:rsidRPr="00CB388D">
              <w:rPr>
                <w:lang w:val="en-US"/>
              </w:rPr>
              <w:t>02-04-12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Годовой статистический отчет (</w:t>
            </w:r>
            <w:proofErr w:type="gramStart"/>
            <w:r w:rsidRPr="00CB388D">
              <w:t xml:space="preserve">сведения)   </w:t>
            </w:r>
            <w:proofErr w:type="gramEnd"/>
            <w:r w:rsidRPr="00CB388D">
              <w:t xml:space="preserve">                 о наличии и движении основных фондов (средств) некоммерческих организаций                        ф.№11 (краткая)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335</w:t>
            </w:r>
            <w:proofErr w:type="gramEnd"/>
            <w:r w:rsidRPr="00CB388D">
              <w:t xml:space="preserve">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Годовые статистические отчеты:</w:t>
            </w:r>
          </w:p>
          <w:p w:rsidR="00655562" w:rsidRPr="00CB388D" w:rsidRDefault="00655562">
            <w:r w:rsidRPr="00CB388D">
              <w:t>Ф.1-Т (ГМС); ф.1-МБ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335</w:t>
            </w:r>
            <w:proofErr w:type="gramEnd"/>
            <w:r w:rsidRPr="00CB388D">
              <w:t xml:space="preserve">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Лицевые счета </w:t>
            </w:r>
          </w:p>
          <w:p w:rsidR="00655562" w:rsidRPr="00CB388D" w:rsidRDefault="00800CBE">
            <w:r w:rsidRPr="00CB388D">
              <w:t xml:space="preserve">по заработной плате </w:t>
            </w:r>
            <w:r w:rsidR="00655562" w:rsidRPr="00CB388D">
              <w:t>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296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Реестры сведений о доходах </w:t>
            </w:r>
          </w:p>
          <w:p w:rsidR="00655562" w:rsidRPr="00CB388D" w:rsidRDefault="00655562">
            <w:r w:rsidRPr="00CB388D">
              <w:t>физических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313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lastRenderedPageBreak/>
              <w:t>02-04-16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pPr>
              <w:rPr>
                <w:spacing w:val="-1"/>
              </w:rPr>
            </w:pPr>
            <w:r w:rsidRPr="00CB388D">
              <w:rPr>
                <w:spacing w:val="-1"/>
              </w:rPr>
              <w:t xml:space="preserve">Индивидуальные сведения о трудовом стаже, заработке (вознаграждении), </w:t>
            </w:r>
          </w:p>
          <w:p w:rsidR="00655562" w:rsidRPr="00CB388D" w:rsidRDefault="00655562">
            <w:r w:rsidRPr="00CB388D">
              <w:rPr>
                <w:spacing w:val="-1"/>
              </w:rPr>
              <w:t>доходе</w:t>
            </w:r>
            <w:r w:rsidR="00800CBE" w:rsidRPr="00CB388D">
              <w:rPr>
                <w:spacing w:val="-1"/>
              </w:rPr>
              <w:t xml:space="preserve"> </w:t>
            </w:r>
            <w:r w:rsidRPr="00CB388D">
              <w:rPr>
                <w:spacing w:val="-1"/>
              </w:rPr>
              <w:t>и начисленных страховых взносах                                    застрахованного лица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624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Налоговые карточки по учету </w:t>
            </w:r>
          </w:p>
          <w:p w:rsidR="00800CBE" w:rsidRPr="00CB388D" w:rsidRDefault="00800CBE">
            <w:r w:rsidRPr="00CB388D">
              <w:t xml:space="preserve">доходов и налога </w:t>
            </w:r>
            <w:r w:rsidR="00655562" w:rsidRPr="00CB388D">
              <w:t xml:space="preserve">на доходы </w:t>
            </w:r>
          </w:p>
          <w:p w:rsidR="00655562" w:rsidRPr="00CB388D" w:rsidRDefault="00655562">
            <w:r w:rsidRPr="00CB388D">
              <w:t>физических лиц (ф. № 1-НДФЛ)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6 лет</w:t>
            </w:r>
          </w:p>
          <w:p w:rsidR="00655562" w:rsidRPr="00CB388D" w:rsidRDefault="00655562">
            <w:pPr>
              <w:jc w:val="center"/>
            </w:pPr>
            <w:r w:rsidRPr="00CB388D">
              <w:t>ст. 309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отсут</w:t>
            </w:r>
            <w:r w:rsidR="008C0361">
              <w:t>-</w:t>
            </w:r>
            <w:r w:rsidRPr="00CB388D">
              <w:t>ствии</w:t>
            </w:r>
            <w:proofErr w:type="spellEnd"/>
            <w:proofErr w:type="gramEnd"/>
            <w:r w:rsidRPr="00CB388D">
              <w:t xml:space="preserve"> лицевых счетов - 50 лет 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</w:pPr>
            <w:r w:rsidRPr="00CB388D">
              <w:t>Договоры о материальной ответственности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f1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  <w:jc w:val="center"/>
            </w:pPr>
            <w:r w:rsidRPr="00CB388D">
              <w:t>5 лет (1)                     ст. 279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  <w:jc w:val="center"/>
            </w:pPr>
            <w:r w:rsidRPr="00CB388D">
              <w:t>(1) После увольн</w:t>
            </w:r>
            <w:r w:rsidR="00800CBE" w:rsidRPr="00CB388D">
              <w:t>ения (смены) материально-ответ</w:t>
            </w:r>
            <w:r w:rsidRPr="00CB388D">
              <w:t>ственного лица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ind w:right="-108" w:hanging="108"/>
              <w:jc w:val="center"/>
            </w:pPr>
            <w:r w:rsidRPr="00CB388D">
              <w:t>02-04-19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</w:pPr>
            <w:r w:rsidRPr="00CB388D">
              <w:t>Договоры и соглашения (</w:t>
            </w:r>
            <w:proofErr w:type="gramStart"/>
            <w:r w:rsidRPr="00CB388D">
              <w:t xml:space="preserve">хозяйственные,   </w:t>
            </w:r>
            <w:proofErr w:type="gramEnd"/>
            <w:r w:rsidRPr="00CB388D">
              <w:t xml:space="preserve">                               операционные, кредитные) </w:t>
            </w:r>
          </w:p>
          <w:p w:rsidR="00800CBE" w:rsidRPr="00CB388D" w:rsidRDefault="00800CBE" w:rsidP="00800CBE">
            <w:pPr>
              <w:pStyle w:val="af1"/>
            </w:pPr>
            <w:r w:rsidRPr="00CB388D">
              <w:t>и документы к ним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pStyle w:val="af1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jc w:val="center"/>
            </w:pPr>
            <w:r w:rsidRPr="00CB388D">
              <w:t>5 лет ЭПК</w:t>
            </w:r>
          </w:p>
          <w:p w:rsidR="00800CBE" w:rsidRPr="00CB388D" w:rsidRDefault="00800CBE" w:rsidP="00800CBE">
            <w:pPr>
              <w:pStyle w:val="af1"/>
              <w:jc w:val="center"/>
            </w:pPr>
            <w:r w:rsidRPr="00CB388D">
              <w:t>ст. 11 (2),</w:t>
            </w:r>
          </w:p>
          <w:p w:rsidR="00800CBE" w:rsidRPr="00CB388D" w:rsidRDefault="00800CBE" w:rsidP="00800CBE">
            <w:pPr>
              <w:pStyle w:val="af1"/>
              <w:jc w:val="center"/>
            </w:pPr>
            <w:r w:rsidRPr="00CB388D">
              <w:t>259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jc w:val="center"/>
            </w:pPr>
            <w:r w:rsidRPr="00CB388D">
              <w:t xml:space="preserve">(1,2) После истечения срока действия </w:t>
            </w:r>
            <w:proofErr w:type="gramStart"/>
            <w:r w:rsidRPr="00CB388D">
              <w:t xml:space="preserve">договора,   </w:t>
            </w:r>
            <w:proofErr w:type="gramEnd"/>
            <w:r w:rsidRPr="00CB388D">
              <w:t xml:space="preserve">                  соглашения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rPr>
                <w:lang w:val="en-US"/>
              </w:rPr>
              <w:t>02-04</w:t>
            </w:r>
            <w:r w:rsidRPr="00CB388D">
              <w:t>-</w:t>
            </w:r>
            <w:r w:rsidRPr="00CB388D">
              <w:rPr>
                <w:lang w:val="en-US"/>
              </w:rPr>
              <w:t>2</w:t>
            </w:r>
            <w:r w:rsidRPr="00CB388D">
              <w:t>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Документы (протоколы заседаний                          инвентаризационных </w:t>
            </w:r>
            <w:proofErr w:type="gramStart"/>
            <w:r w:rsidRPr="00CB388D">
              <w:t xml:space="preserve">комиссий,   </w:t>
            </w:r>
            <w:proofErr w:type="gramEnd"/>
            <w:r w:rsidRPr="00CB388D">
              <w:t xml:space="preserve">                            инвентаризационные описи, списки,                        акты, ведомости) об инвентаризации товарно-материальных ценностей (движимом имуществе)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321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  <w:r w:rsidRPr="00CB388D">
              <w:t>(1) При условии проведении                      проверки</w:t>
            </w:r>
          </w:p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right="-108" w:hanging="108"/>
              <w:jc w:val="center"/>
              <w:rPr>
                <w:lang w:val="en-US"/>
              </w:rPr>
            </w:pPr>
            <w:r w:rsidRPr="00CB388D">
              <w:rPr>
                <w:lang w:val="en-US"/>
              </w:rPr>
              <w:t>02-04-21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Документы (протоколы, акты, </w:t>
            </w:r>
            <w:proofErr w:type="gramStart"/>
            <w:r w:rsidRPr="00CB388D">
              <w:t xml:space="preserve">расчеты,   </w:t>
            </w:r>
            <w:proofErr w:type="gramEnd"/>
            <w:r w:rsidRPr="00CB388D">
              <w:t xml:space="preserve">                          ведомости, заключения) о переоценке                 основных фондов, определении                            амортизации стоимости имущества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</w:t>
            </w:r>
            <w:proofErr w:type="gramStart"/>
            <w:r w:rsidRPr="00CB388D">
              <w:t>1)(</w:t>
            </w:r>
            <w:proofErr w:type="gramEnd"/>
            <w:r w:rsidRPr="00CB388D">
              <w:t>2)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323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После выбытия основных средств и </w:t>
            </w:r>
            <w:proofErr w:type="spellStart"/>
            <w:proofErr w:type="gramStart"/>
            <w:r w:rsidRPr="00CB388D">
              <w:t>нематериаль-ных</w:t>
            </w:r>
            <w:proofErr w:type="spellEnd"/>
            <w:proofErr w:type="gramEnd"/>
            <w:r w:rsidRPr="00CB388D">
              <w:t xml:space="preserve"> активов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(2) Акты списания федерального недвижимого имущества – постоянно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t>02-04-22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Переписка о приеме на баланс, сдаче, списании, материальных ценностей (движимого имущества)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t>02-04-23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r w:rsidRPr="00CB388D">
              <w:t xml:space="preserve">Переписка по вопросам бухгалтерского учета, бюджетного учета, составления                                         и предоставления бухгалтерской </w:t>
            </w:r>
          </w:p>
          <w:p w:rsidR="00800CBE" w:rsidRPr="00CB388D" w:rsidRDefault="00800CBE" w:rsidP="00800CBE">
            <w:r w:rsidRPr="00CB388D">
              <w:t>и бюджетной отчетности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289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02-04-24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r w:rsidRPr="00CB388D">
              <w:t xml:space="preserve">Акты документальных проверок финансово-хозяйственной деятельности </w:t>
            </w:r>
          </w:p>
          <w:p w:rsidR="00800CBE" w:rsidRPr="00CB388D" w:rsidRDefault="00800CBE" w:rsidP="00800CBE">
            <w:r w:rsidRPr="00CB388D">
              <w:t>и документы (справки, заключения, докл</w:t>
            </w:r>
            <w:r w:rsidR="008C0361">
              <w:t xml:space="preserve">адные записки) </w:t>
            </w:r>
            <w:r w:rsidRPr="00CB388D">
              <w:t xml:space="preserve">к ним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ст.282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t>02-04-25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Акты о при</w:t>
            </w:r>
            <w:r w:rsidR="008C0361">
              <w:t xml:space="preserve">еме, сдаче, списании имущества </w:t>
            </w:r>
            <w:r w:rsidRPr="00CB388D">
              <w:t>и материалов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усло</w:t>
            </w:r>
            <w:r w:rsidR="008C0361">
              <w:t>-</w:t>
            </w:r>
            <w:r w:rsidRPr="00CB388D">
              <w:t>вии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проведе</w:t>
            </w:r>
            <w:r w:rsidR="008C0361">
              <w:t>-</w:t>
            </w:r>
            <w:r w:rsidRPr="00CB388D">
              <w:t>ния</w:t>
            </w:r>
            <w:proofErr w:type="spellEnd"/>
            <w:r w:rsidRPr="00CB388D">
              <w:t xml:space="preserve"> проверки                </w:t>
            </w:r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lastRenderedPageBreak/>
              <w:t>02-04-26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Главная книга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02-04-27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Оборотные ведомости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5 лет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rPr>
                <w:lang w:val="en-US"/>
              </w:rPr>
              <w:t>02-04-28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Журналы операций по счетам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02-04-29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Кассовая книга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proofErr w:type="gram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proofErr w:type="gram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Банковские документы      </w:t>
            </w:r>
          </w:p>
          <w:p w:rsidR="00800CBE" w:rsidRPr="00CB388D" w:rsidRDefault="00800CBE" w:rsidP="00800CBE">
            <w:r w:rsidRPr="00CB388D">
              <w:t xml:space="preserve">(выписки из лицевых и расчетных </w:t>
            </w:r>
            <w:proofErr w:type="gramStart"/>
            <w:r w:rsidRPr="00CB388D">
              <w:t xml:space="preserve">счетов,   </w:t>
            </w:r>
            <w:proofErr w:type="gramEnd"/>
            <w:r w:rsidRPr="00CB388D">
              <w:t xml:space="preserve">                         платежные поручения и др.)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сохраняются                до принятия решения по делу             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Кассовые документы                           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>вкладные листы кассовой книги, приходные, расходные ордера и др.)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сохраняются                  до принятия решения по делу             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Авансовые документы                               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>авансовые отчеты, проездные документы,                   товарные чеки и др.)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 сохраняются                   до принятия решения по делу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02-04-33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Листки нетрудоспособности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618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02-04-34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Книга (картотека) учета хозяйственного</w:t>
            </w:r>
          </w:p>
          <w:p w:rsidR="00800CBE" w:rsidRPr="00CB388D" w:rsidRDefault="00800CBE" w:rsidP="00800CBE">
            <w:r w:rsidRPr="00CB388D">
              <w:t>имущества и материалов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329 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right="-108" w:hanging="108"/>
              <w:jc w:val="center"/>
            </w:pPr>
            <w:r w:rsidRPr="00CB388D">
              <w:t>02-04-35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Номенклатура дел раздела 02-04</w:t>
            </w:r>
            <w:r w:rsidRPr="00CB388D">
              <w:br/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spacing w:before="120" w:after="12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 (1)</w:t>
            </w:r>
          </w:p>
          <w:p w:rsidR="0061456D" w:rsidRPr="00CB388D" w:rsidRDefault="008C0361" w:rsidP="008C0361">
            <w:pPr>
              <w:jc w:val="center"/>
            </w:pPr>
            <w:r>
              <w:t>ст. 157 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61456D" w:rsidRPr="00CB388D" w:rsidTr="0061456D">
        <w:trPr>
          <w:cantSplit/>
          <w:trHeight w:val="9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56D" w:rsidRPr="00CB388D" w:rsidRDefault="0061456D" w:rsidP="008C0361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lastRenderedPageBreak/>
              <w:t xml:space="preserve">Индекс </w:t>
            </w:r>
          </w:p>
          <w:p w:rsidR="00800CBE" w:rsidRPr="008C0361" w:rsidRDefault="00800CBE" w:rsidP="00800CBE">
            <w:pPr>
              <w:jc w:val="center"/>
            </w:pPr>
            <w:r w:rsidRPr="008C0361">
              <w:t>дела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8C0361" w:rsidRDefault="00800CBE" w:rsidP="00800CBE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800CBE" w:rsidRPr="008C0361" w:rsidRDefault="00800CBE" w:rsidP="00800CBE">
            <w:pPr>
              <w:jc w:val="center"/>
            </w:pPr>
          </w:p>
          <w:p w:rsidR="00800CBE" w:rsidRPr="008C0361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ind w:left="-113" w:right="-99"/>
              <w:jc w:val="center"/>
            </w:pPr>
            <w:r w:rsidRPr="008C0361">
              <w:t xml:space="preserve">Кол-во </w:t>
            </w:r>
            <w:proofErr w:type="gramStart"/>
            <w:r w:rsidRPr="008C0361">
              <w:t>то-</w:t>
            </w:r>
            <w:proofErr w:type="spellStart"/>
            <w:r w:rsidRPr="008C0361">
              <w:t>мов</w:t>
            </w:r>
            <w:proofErr w:type="spellEnd"/>
            <w:proofErr w:type="gramEnd"/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t>Срок</w:t>
            </w:r>
            <w:r w:rsidR="008C0361">
              <w:t xml:space="preserve"> хранения                  и №№</w:t>
            </w:r>
            <w:r w:rsidRPr="008C0361">
              <w:t>статей                 по перечню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t>Примечание</w:t>
            </w:r>
          </w:p>
        </w:tc>
      </w:tr>
      <w:tr w:rsidR="00800CBE" w:rsidRPr="00CB388D" w:rsidTr="00B52B25">
        <w:trPr>
          <w:trHeight w:val="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F96F70" w:rsidRDefault="00800CBE" w:rsidP="00800CBE">
            <w:pPr>
              <w:pStyle w:val="1"/>
              <w:rPr>
                <w:sz w:val="16"/>
                <w:szCs w:val="16"/>
              </w:rPr>
            </w:pPr>
          </w:p>
          <w:p w:rsidR="00800CBE" w:rsidRPr="008C0361" w:rsidRDefault="00800CBE" w:rsidP="00F96F70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02-05.  Документы по организации призыва на военную службу (призывная комиссия)</w:t>
            </w:r>
          </w:p>
          <w:p w:rsidR="00800CBE" w:rsidRPr="00F96F70" w:rsidRDefault="00800CBE" w:rsidP="00800CBE">
            <w:pPr>
              <w:jc w:val="center"/>
              <w:rPr>
                <w:sz w:val="16"/>
                <w:szCs w:val="16"/>
              </w:rPr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02-05-01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Нормативно-методические документы                     по вопросам призыва на военную службу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1 год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8 б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F96F70">
            <w:pPr>
              <w:ind w:right="-149"/>
            </w:pPr>
            <w:r w:rsidRPr="00CB388D">
              <w:t>(1) После</w:t>
            </w:r>
            <w:r w:rsidR="00F96F70">
              <w:t xml:space="preserve"> </w:t>
            </w:r>
            <w:proofErr w:type="gramStart"/>
            <w:r w:rsidR="00F96F70">
              <w:t>з</w:t>
            </w:r>
            <w:r w:rsidRPr="00CB388D">
              <w:t>а</w:t>
            </w:r>
            <w:r w:rsidR="00F96F70">
              <w:t>-</w:t>
            </w:r>
            <w:r w:rsidRPr="00CB388D">
              <w:t>ме</w:t>
            </w:r>
            <w:r w:rsidR="00F96F70">
              <w:t>ны</w:t>
            </w:r>
            <w:proofErr w:type="gramEnd"/>
            <w:r w:rsidR="00F96F70">
              <w:t xml:space="preserve"> </w:t>
            </w:r>
            <w:r w:rsidRPr="00CB388D">
              <w:t>новыми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02-05-02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Документы (сведения, план-расчет,</w:t>
            </w:r>
          </w:p>
          <w:p w:rsidR="00800CBE" w:rsidRPr="00CB388D" w:rsidRDefault="00800CBE" w:rsidP="00800CBE">
            <w:r w:rsidRPr="00CB388D">
              <w:t xml:space="preserve">протоколы, справки, переписка и др.)                           об участии в работе Комиссии по призыву                              граждан на военную службу. </w:t>
            </w:r>
          </w:p>
          <w:p w:rsidR="00800CBE" w:rsidRPr="00CB388D" w:rsidRDefault="00800CBE" w:rsidP="00800CBE">
            <w:r w:rsidRPr="00CB388D">
              <w:t xml:space="preserve">Копии  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ДМН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pPr>
              <w:jc w:val="center"/>
            </w:pPr>
            <w:r w:rsidRPr="00CB388D">
              <w:t xml:space="preserve">Подлинники                   в отделении         призыва граждан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на военную службу военно</w:t>
            </w:r>
            <w:r w:rsidR="0061456D" w:rsidRPr="00CB388D">
              <w:t xml:space="preserve">го </w:t>
            </w:r>
            <w:proofErr w:type="spellStart"/>
            <w:proofErr w:type="gramStart"/>
            <w:r w:rsidR="0061456D" w:rsidRPr="00CB388D">
              <w:t>комиссари</w:t>
            </w:r>
            <w:r w:rsidR="008C0361">
              <w:t>-</w:t>
            </w:r>
            <w:r w:rsidR="0061456D" w:rsidRPr="00CB388D">
              <w:t>ата</w:t>
            </w:r>
            <w:proofErr w:type="spellEnd"/>
            <w:proofErr w:type="gramEnd"/>
            <w:r w:rsidR="0061456D" w:rsidRPr="00CB388D">
              <w:t xml:space="preserve"> (</w:t>
            </w:r>
            <w:proofErr w:type="spellStart"/>
            <w:r w:rsidR="0061456D" w:rsidRPr="00CB388D">
              <w:t>объеди</w:t>
            </w:r>
            <w:r w:rsidR="008C0361">
              <w:t>-</w:t>
            </w:r>
            <w:r w:rsidR="0061456D" w:rsidRPr="00CB388D">
              <w:t>ненного</w:t>
            </w:r>
            <w:proofErr w:type="spellEnd"/>
            <w:r w:rsidR="008C0361">
              <w:t xml:space="preserve">    </w:t>
            </w:r>
            <w:r w:rsidRPr="00CB388D">
              <w:t>Останкин</w:t>
            </w:r>
            <w:r w:rsidR="008C0361">
              <w:t>-</w:t>
            </w:r>
            <w:proofErr w:type="spellStart"/>
            <w:r w:rsidRPr="00CB388D">
              <w:t>ского</w:t>
            </w:r>
            <w:proofErr w:type="spellEnd"/>
            <w:r w:rsidRPr="00CB388D">
              <w:t xml:space="preserve"> района СВАО                 г. Москвы), окружной                   призывной                     комиссии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02-05-03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План мероприятий по ведению воинского                            учета и бронированию 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02-05-04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Отчеты по ведению воинского учета </w:t>
            </w:r>
          </w:p>
          <w:p w:rsidR="00800CBE" w:rsidRPr="00CB388D" w:rsidRDefault="00800CBE" w:rsidP="00800CBE">
            <w:r w:rsidRPr="00CB388D">
              <w:t>и бронированию 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02-05-05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Список работников,</w:t>
            </w:r>
          </w:p>
          <w:p w:rsidR="00800CBE" w:rsidRPr="00CB388D" w:rsidRDefault="00800CBE" w:rsidP="00800CBE">
            <w:r w:rsidRPr="00CB388D">
              <w:t>подлежащих воинскому учету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463 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02-05-06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Журнал проверок осуществления                                  воинского учета и бронирования граждан, пребывающих в запасе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02-05-07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Книга по учету бланков </w:t>
            </w:r>
          </w:p>
          <w:p w:rsidR="00800CBE" w:rsidRPr="00CB388D" w:rsidRDefault="00800CBE" w:rsidP="00800CBE">
            <w:r w:rsidRPr="00CB388D">
              <w:t>специального воинского учета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183 в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(1) После                    уничтожения бланков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02-05-08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Книга учета передачи бланков                                     специального воинского учета, </w:t>
            </w:r>
          </w:p>
          <w:p w:rsidR="00800CBE" w:rsidRPr="00CB388D" w:rsidRDefault="00800CBE" w:rsidP="00800CBE">
            <w:r w:rsidRPr="00CB388D">
              <w:t>военных билетов и личных карточек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183 в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(1) После                      уничтожения бланков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02-05-09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Номенклатура дел подраздела 02-05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61456D" w:rsidRPr="00CB388D" w:rsidRDefault="008C0361" w:rsidP="008C0361">
            <w:pPr>
              <w:jc w:val="center"/>
            </w:pPr>
            <w:r>
              <w:t>ст. 157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</w:tbl>
    <w:p w:rsidR="00655562" w:rsidRPr="00CB388D" w:rsidRDefault="00655562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243"/>
        <w:gridCol w:w="868"/>
        <w:gridCol w:w="1430"/>
        <w:gridCol w:w="1697"/>
      </w:tblGrid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Кол-во томов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Срок</w:t>
            </w:r>
            <w:r w:rsidR="008C0361">
              <w:t xml:space="preserve"> хранения и                  №№ </w:t>
            </w:r>
            <w:r w:rsidRPr="008C0361">
              <w:t>статей                 по перечню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55562">
        <w:trPr>
          <w:trHeight w:val="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jc w:val="center"/>
              <w:rPr>
                <w:sz w:val="16"/>
                <w:szCs w:val="16"/>
              </w:rPr>
            </w:pPr>
          </w:p>
          <w:p w:rsidR="00655562" w:rsidRPr="008C0361" w:rsidRDefault="00655562" w:rsidP="00D4768A">
            <w:pPr>
              <w:jc w:val="center"/>
            </w:pPr>
            <w:r w:rsidRPr="008C0361">
              <w:t>02-06. Единая</w:t>
            </w:r>
            <w:r w:rsidR="00D4768A">
              <w:t xml:space="preserve"> комиссия по размещению заказа </w:t>
            </w:r>
            <w:r w:rsidRPr="008C0361">
              <w:t>на поставку товаров, вып</w:t>
            </w:r>
            <w:r w:rsidR="00D4768A">
              <w:t xml:space="preserve">олнение работ, оказание услуг, </w:t>
            </w:r>
            <w:r w:rsidRPr="008C0361">
              <w:t>финансируемых из бюджета муниципального округа</w:t>
            </w:r>
          </w:p>
          <w:p w:rsidR="00655562" w:rsidRPr="00F96F70" w:rsidRDefault="00655562">
            <w:pPr>
              <w:jc w:val="center"/>
              <w:rPr>
                <w:sz w:val="16"/>
                <w:szCs w:val="16"/>
              </w:rPr>
            </w:pP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lastRenderedPageBreak/>
              <w:t>02-06-01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Нормативно-методические </w:t>
            </w:r>
            <w:proofErr w:type="gramStart"/>
            <w:r w:rsidRPr="00CB388D">
              <w:t xml:space="preserve">документы,   </w:t>
            </w:r>
            <w:proofErr w:type="gramEnd"/>
            <w:r w:rsidRPr="00CB388D">
              <w:t xml:space="preserve">              рекомендации, инструкции по вопросам деятельности комисси</w:t>
            </w:r>
            <w:r w:rsidR="008C0361">
              <w:t xml:space="preserve">и, присланные для сведения. </w:t>
            </w:r>
            <w:r w:rsidRPr="00CB388D">
              <w:t>Копии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        в </w:t>
            </w:r>
            <w:proofErr w:type="gramStart"/>
            <w:r w:rsidRPr="00CB388D">
              <w:t>выше</w:t>
            </w:r>
            <w:r w:rsidR="008C0361">
              <w:t>-</w:t>
            </w:r>
            <w:r w:rsidRPr="00CB388D">
              <w:t>стоящих</w:t>
            </w:r>
            <w:proofErr w:type="gramEnd"/>
            <w:r w:rsidRPr="00CB388D">
              <w:t xml:space="preserve"> организациях</w:t>
            </w: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02-06-02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1" w:rsidRDefault="00655562">
            <w:r w:rsidRPr="00CB388D">
              <w:t>Документы (конкурсная документа</w:t>
            </w:r>
            <w:r w:rsidR="008C0361">
              <w:t>-</w:t>
            </w:r>
            <w:proofErr w:type="spellStart"/>
            <w:r w:rsidR="008C0361">
              <w:t>ция</w:t>
            </w:r>
            <w:proofErr w:type="spellEnd"/>
            <w:r w:rsidR="008C0361">
              <w:t xml:space="preserve">, </w:t>
            </w:r>
            <w:r w:rsidRPr="00CB388D">
              <w:t xml:space="preserve">протоколы, аудиозаписи, </w:t>
            </w:r>
            <w:proofErr w:type="gramStart"/>
            <w:r w:rsidRPr="00CB388D">
              <w:t xml:space="preserve">запросы,   </w:t>
            </w:r>
            <w:proofErr w:type="gramEnd"/>
            <w:r w:rsidRPr="00CB388D">
              <w:t xml:space="preserve">               уведомления, заявки, технические задания, планы-графики, </w:t>
            </w:r>
            <w:proofErr w:type="spellStart"/>
            <w:r w:rsidRPr="00CB388D">
              <w:t>довере</w:t>
            </w:r>
            <w:r w:rsidR="0061456D" w:rsidRPr="00CB388D">
              <w:t>нно</w:t>
            </w:r>
            <w:r w:rsidR="008C0361">
              <w:t>-</w:t>
            </w:r>
            <w:r w:rsidR="0061456D" w:rsidRPr="00CB388D">
              <w:t>сти</w:t>
            </w:r>
            <w:proofErr w:type="spellEnd"/>
            <w:r w:rsidR="0061456D" w:rsidRPr="00CB388D">
              <w:t xml:space="preserve">, копии </w:t>
            </w:r>
            <w:r w:rsidRPr="00CB388D">
              <w:t xml:space="preserve">договоров и др.) </w:t>
            </w:r>
          </w:p>
          <w:p w:rsidR="00655562" w:rsidRPr="00CB388D" w:rsidRDefault="00655562">
            <w:r w:rsidRPr="00CB388D">
              <w:t>о проведении открытых конкурсов, конкурсов котировочных заявок (котир</w:t>
            </w:r>
            <w:r w:rsidR="0061456D" w:rsidRPr="00CB388D">
              <w:t xml:space="preserve">овок), аукционов на поставку </w:t>
            </w:r>
            <w:r w:rsidRPr="00CB388D">
              <w:t>товар</w:t>
            </w:r>
            <w:r w:rsidR="0061456D" w:rsidRPr="00CB388D">
              <w:t xml:space="preserve">ов, выполнение работ, оказание </w:t>
            </w:r>
            <w:r w:rsidRPr="00CB388D">
              <w:t xml:space="preserve">услуг </w:t>
            </w:r>
            <w:r w:rsidR="008C0361">
              <w:t xml:space="preserve">для нужд муниципального округа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218-223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/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02-06-03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Реестр муниципальных </w:t>
            </w:r>
            <w:proofErr w:type="gramStart"/>
            <w:r w:rsidRPr="00CB388D">
              <w:t xml:space="preserve">контрактов,   </w:t>
            </w:r>
            <w:proofErr w:type="gramEnd"/>
            <w:r w:rsidRPr="00CB388D">
              <w:t xml:space="preserve">                                    заключенных по итогам размеще</w:t>
            </w:r>
            <w:r w:rsidR="008C0361">
              <w:t>ния                     заказов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192 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02-06-04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подраздела 02-06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61456D" w:rsidRPr="00CB388D" w:rsidRDefault="008C0361" w:rsidP="008C0361">
            <w:pPr>
              <w:jc w:val="center"/>
            </w:pPr>
            <w:r>
              <w:t>ст. 157 б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p w:rsidR="00655562" w:rsidRPr="00CB388D" w:rsidRDefault="00655562" w:rsidP="00655562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160"/>
        <w:gridCol w:w="610"/>
        <w:gridCol w:w="1499"/>
        <w:gridCol w:w="2106"/>
      </w:tblGrid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6D" w:rsidRPr="008C0361" w:rsidRDefault="0061456D" w:rsidP="0061456D">
            <w:pPr>
              <w:ind w:left="-86" w:right="-88" w:hanging="84"/>
            </w:pPr>
            <w:r w:rsidRPr="008C0361">
              <w:t xml:space="preserve">   </w:t>
            </w:r>
            <w:r w:rsidR="00655562" w:rsidRPr="008C0361">
              <w:t>Кол-</w:t>
            </w:r>
          </w:p>
          <w:p w:rsidR="0061456D" w:rsidRPr="008C0361" w:rsidRDefault="00655562" w:rsidP="0061456D">
            <w:pPr>
              <w:ind w:left="-86" w:right="-88" w:hanging="84"/>
              <w:jc w:val="right"/>
            </w:pPr>
            <w:r w:rsidRPr="008C0361">
              <w:t>во то</w:t>
            </w:r>
            <w:r w:rsidR="0061456D" w:rsidRPr="008C0361">
              <w:t>-</w:t>
            </w:r>
          </w:p>
          <w:p w:rsidR="00655562" w:rsidRPr="008C0361" w:rsidRDefault="00655562" w:rsidP="0061456D">
            <w:pPr>
              <w:ind w:left="-86" w:right="-88" w:hanging="84"/>
              <w:jc w:val="center"/>
            </w:pPr>
            <w:proofErr w:type="spellStart"/>
            <w:r w:rsidRPr="008C0361">
              <w:t>мов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 w:rsidP="0061456D">
            <w:pPr>
              <w:ind w:hanging="128"/>
              <w:jc w:val="center"/>
            </w:pPr>
            <w:r w:rsidRPr="008C0361">
              <w:t xml:space="preserve">Срок хранения </w:t>
            </w:r>
            <w:r w:rsidR="008C0361">
              <w:t xml:space="preserve">и                </w:t>
            </w:r>
            <w:r w:rsidRPr="008C0361">
              <w:t>№№ статей                 по перечню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5"/>
              <w:jc w:val="center"/>
              <w:rPr>
                <w:b/>
              </w:rPr>
            </w:pPr>
          </w:p>
          <w:p w:rsidR="00655562" w:rsidRPr="008C0361" w:rsidRDefault="00655562">
            <w:pPr>
              <w:pStyle w:val="a5"/>
              <w:jc w:val="center"/>
            </w:pPr>
            <w:r w:rsidRPr="008C0361">
              <w:t>02-07.  Архив</w:t>
            </w:r>
          </w:p>
          <w:p w:rsidR="00655562" w:rsidRPr="00CB388D" w:rsidRDefault="00655562">
            <w:pPr>
              <w:pStyle w:val="a5"/>
              <w:jc w:val="center"/>
              <w:rPr>
                <w:b/>
              </w:rPr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 xml:space="preserve">Нормативно-методические </w:t>
            </w:r>
            <w:proofErr w:type="spellStart"/>
            <w:proofErr w:type="gramStart"/>
            <w:r w:rsidRPr="00CB388D">
              <w:t>докумен</w:t>
            </w:r>
            <w:proofErr w:type="spellEnd"/>
            <w:r w:rsidR="008C0361">
              <w:t>-ты</w:t>
            </w:r>
            <w:proofErr w:type="gramEnd"/>
            <w:r w:rsidR="008C0361">
              <w:t xml:space="preserve">, </w:t>
            </w:r>
            <w:r w:rsidRPr="00CB388D">
              <w:t xml:space="preserve">рекомендации, инструкции </w:t>
            </w:r>
          </w:p>
          <w:p w:rsidR="008C0361" w:rsidRDefault="00655562">
            <w:r w:rsidRPr="00CB388D">
              <w:t>по вопросам архив</w:t>
            </w:r>
            <w:r w:rsidR="008C0361">
              <w:t xml:space="preserve">ного дела, присланные </w:t>
            </w:r>
            <w:r w:rsidRPr="00CB388D">
              <w:t xml:space="preserve">для руководства </w:t>
            </w:r>
          </w:p>
          <w:p w:rsidR="00655562" w:rsidRPr="00CB388D" w:rsidRDefault="008C0361">
            <w:r>
              <w:t>и сведения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 год (1)</w:t>
            </w:r>
          </w:p>
          <w:p w:rsidR="00655562" w:rsidRPr="00CB388D" w:rsidRDefault="00655562">
            <w:pPr>
              <w:jc w:val="center"/>
            </w:pPr>
            <w:r w:rsidRPr="00CB388D">
              <w:t>ст. 8 б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 (1) После                    замены новыми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02-07-02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Положение об архиве</w:t>
            </w:r>
          </w:p>
          <w:p w:rsidR="00655562" w:rsidRPr="00CB388D" w:rsidRDefault="00655562">
            <w:r w:rsidRPr="00CB388D">
              <w:t>аппарата Совета депутатов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 xml:space="preserve">ст. </w:t>
            </w:r>
            <w:proofErr w:type="gramStart"/>
            <w:r>
              <w:t>33</w:t>
            </w:r>
            <w:proofErr w:type="gramEnd"/>
            <w:r>
              <w:t xml:space="preserve"> 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jc w:val="center"/>
            </w:pPr>
            <w:r w:rsidRPr="00CB388D">
              <w:t>в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Положение об Экспертной комиссии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>ст.</w:t>
            </w:r>
            <w:proofErr w:type="gramStart"/>
            <w:r>
              <w:t>34</w:t>
            </w:r>
            <w:proofErr w:type="gramEnd"/>
            <w:r>
              <w:t xml:space="preserve"> 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-04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</w:t>
            </w:r>
          </w:p>
          <w:p w:rsidR="00655562" w:rsidRPr="00CB388D" w:rsidRDefault="00655562">
            <w:r w:rsidRPr="00CB388D">
              <w:t>Экспертной комиссии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>ст.18 д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jc w:val="center"/>
            </w:pPr>
            <w:r w:rsidRPr="00CB388D">
              <w:t>в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-05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Описи дел постоянного хранения </w:t>
            </w:r>
          </w:p>
          <w:p w:rsidR="00655562" w:rsidRPr="00CB388D" w:rsidRDefault="00655562">
            <w:r w:rsidRPr="00CB388D">
              <w:t>(утвержденные)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</w:t>
            </w:r>
            <w:proofErr w:type="gramStart"/>
            <w:r w:rsidRPr="00CB388D">
              <w:t>172</w:t>
            </w:r>
            <w:proofErr w:type="gramEnd"/>
            <w:r w:rsidRPr="00CB388D">
              <w:t xml:space="preserve"> а (2)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(2) </w:t>
            </w:r>
            <w:r w:rsidR="0061456D" w:rsidRPr="00CB388D">
              <w:t xml:space="preserve">Не </w:t>
            </w:r>
            <w:proofErr w:type="spellStart"/>
            <w:proofErr w:type="gramStart"/>
            <w:r w:rsidR="0061456D" w:rsidRPr="00CB388D">
              <w:t>утверж</w:t>
            </w:r>
            <w:r w:rsidR="008C0361">
              <w:t>де-</w:t>
            </w:r>
            <w:r w:rsidR="0061456D" w:rsidRPr="00CB388D">
              <w:t>нные</w:t>
            </w:r>
            <w:proofErr w:type="spellEnd"/>
            <w:proofErr w:type="gramEnd"/>
            <w:r w:rsidR="0061456D" w:rsidRPr="00CB388D">
              <w:t xml:space="preserve"> –</w:t>
            </w:r>
            <w:r w:rsidRPr="00CB388D">
              <w:t xml:space="preserve"> до </w:t>
            </w:r>
            <w:proofErr w:type="spellStart"/>
            <w:r w:rsidRPr="00CB388D">
              <w:t>мино</w:t>
            </w:r>
            <w:r w:rsidR="008C0361">
              <w:t>-</w:t>
            </w:r>
            <w:r w:rsidRPr="00CB388D">
              <w:t>вания</w:t>
            </w:r>
            <w:proofErr w:type="spellEnd"/>
            <w:r w:rsidRPr="00CB388D">
              <w:t xml:space="preserve"> надобности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-06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Описи дел по личному составу </w:t>
            </w:r>
          </w:p>
          <w:p w:rsidR="00655562" w:rsidRPr="00CB388D" w:rsidRDefault="00655562">
            <w:r w:rsidRPr="00CB388D">
              <w:t>(согласованные)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50/75 лет</w:t>
            </w:r>
          </w:p>
          <w:p w:rsidR="00655562" w:rsidRPr="00CB388D" w:rsidRDefault="00655562">
            <w:pPr>
              <w:jc w:val="center"/>
            </w:pPr>
            <w:r w:rsidRPr="00CB388D">
              <w:t>ст. 172 б (2)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(2) Не согласо</w:t>
            </w:r>
            <w:r w:rsidR="0061456D" w:rsidRPr="00CB388D">
              <w:t>ван</w:t>
            </w:r>
            <w:r w:rsidRPr="00CB388D">
              <w:t xml:space="preserve">- </w:t>
            </w:r>
            <w:r w:rsidR="0061456D" w:rsidRPr="00CB388D">
              <w:t xml:space="preserve">          </w:t>
            </w:r>
            <w:proofErr w:type="spellStart"/>
            <w:r w:rsidR="0061456D" w:rsidRPr="00CB388D">
              <w:t>ные</w:t>
            </w:r>
            <w:proofErr w:type="spellEnd"/>
            <w:r w:rsidR="0061456D" w:rsidRPr="00CB388D">
              <w:t xml:space="preserve"> –</w:t>
            </w:r>
            <w:r w:rsidRPr="00CB388D">
              <w:t xml:space="preserve"> до </w:t>
            </w:r>
            <w:proofErr w:type="spellStart"/>
            <w:proofErr w:type="gramStart"/>
            <w:r w:rsidRPr="00CB388D">
              <w:t>мино</w:t>
            </w:r>
            <w:r w:rsidR="00D4768A">
              <w:t>-</w:t>
            </w:r>
            <w:r w:rsidRPr="00CB388D">
              <w:t>вания</w:t>
            </w:r>
            <w:proofErr w:type="spellEnd"/>
            <w:proofErr w:type="gramEnd"/>
            <w:r w:rsidRPr="00CB388D">
              <w:t xml:space="preserve"> надобности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lastRenderedPageBreak/>
              <w:t>02-07-07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A" w:rsidRDefault="00655562">
            <w:r w:rsidRPr="00CB388D">
              <w:t>Дело фонда на документы</w:t>
            </w:r>
            <w:r w:rsidR="00D4768A">
              <w:t>, хранящиеся</w:t>
            </w:r>
            <w:r w:rsidRPr="00CB388D">
              <w:t xml:space="preserve"> в архиве (исторические справки, паспорт архива, акты проверки наличия документов и дел, акты приема-передачи дел, акты</w:t>
            </w:r>
            <w:r w:rsidR="0061456D" w:rsidRPr="00CB388D">
              <w:t xml:space="preserve"> </w:t>
            </w:r>
          </w:p>
          <w:p w:rsidR="00655562" w:rsidRPr="00CB388D" w:rsidRDefault="00655562">
            <w:r w:rsidRPr="00CB388D">
              <w:t>о выделении к уничтоже</w:t>
            </w:r>
            <w:r w:rsidR="0061456D" w:rsidRPr="00CB388D">
              <w:t xml:space="preserve">нию документов </w:t>
            </w:r>
            <w:r w:rsidRPr="00CB388D">
              <w:t>и дел,</w:t>
            </w:r>
            <w:r w:rsidR="00D4768A">
              <w:t xml:space="preserve"> </w:t>
            </w:r>
            <w:r w:rsidRPr="00CB388D">
              <w:t xml:space="preserve">акты о недостачах и неисправимых повреждениях документов и т.п.) </w:t>
            </w:r>
          </w:p>
          <w:p w:rsidR="00655562" w:rsidRPr="00CB388D" w:rsidRDefault="00655562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170, 171</w:t>
            </w:r>
          </w:p>
          <w:p w:rsidR="00655562" w:rsidRPr="00CB388D" w:rsidRDefault="00655562">
            <w:pPr>
              <w:jc w:val="center"/>
            </w:pPr>
            <w:r w:rsidRPr="00CB388D">
              <w:t>(1) (2)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В </w:t>
            </w:r>
            <w:proofErr w:type="spellStart"/>
            <w:proofErr w:type="gramStart"/>
            <w:r w:rsidRPr="00CB388D">
              <w:t>государст</w:t>
            </w:r>
            <w:proofErr w:type="spellEnd"/>
            <w:r w:rsidR="00D4768A">
              <w:t>-</w:t>
            </w:r>
            <w:r w:rsidRPr="00CB388D">
              <w:t>венные</w:t>
            </w:r>
            <w:proofErr w:type="gramEnd"/>
            <w:r w:rsidRPr="00CB388D">
              <w:t xml:space="preserve">, </w:t>
            </w:r>
            <w:proofErr w:type="spellStart"/>
            <w:r w:rsidRPr="00CB388D">
              <w:t>муници</w:t>
            </w:r>
            <w:r w:rsidR="00D4768A">
              <w:t>-</w:t>
            </w:r>
            <w:r w:rsidRPr="00CB388D">
              <w:t>пальные</w:t>
            </w:r>
            <w:proofErr w:type="spellEnd"/>
            <w:r w:rsidRPr="00CB388D">
              <w:t xml:space="preserve"> архивы передаются                    при ликвидации организации</w:t>
            </w:r>
          </w:p>
          <w:p w:rsidR="00655562" w:rsidRPr="00CB388D" w:rsidRDefault="00D4768A">
            <w:pPr>
              <w:pStyle w:val="a3"/>
              <w:tabs>
                <w:tab w:val="left" w:pos="708"/>
              </w:tabs>
              <w:jc w:val="center"/>
            </w:pPr>
            <w:r>
              <w:t>(</w:t>
            </w:r>
            <w:proofErr w:type="gramStart"/>
            <w:r>
              <w:t>2)Акты</w:t>
            </w:r>
            <w:proofErr w:type="gramEnd"/>
            <w:r>
              <w:t xml:space="preserve"> об </w:t>
            </w:r>
            <w:r w:rsidR="00655562" w:rsidRPr="00CB388D">
              <w:t xml:space="preserve">утрате </w:t>
            </w:r>
            <w:r w:rsidR="0061456D" w:rsidRPr="00CB388D">
              <w:t xml:space="preserve">                   </w:t>
            </w:r>
            <w:r w:rsidR="00655562" w:rsidRPr="00CB388D">
              <w:t xml:space="preserve">и неисправимых повреждениях, составленные                   на документы временного                            (до 10 лет) срока хранения – 5 лет после </w:t>
            </w:r>
            <w:proofErr w:type="spellStart"/>
            <w:r w:rsidR="00655562" w:rsidRPr="00CB388D">
              <w:t>утверж</w:t>
            </w:r>
            <w:r>
              <w:t>-</w:t>
            </w:r>
            <w:r w:rsidR="00655562" w:rsidRPr="00CB388D">
              <w:t>дения</w:t>
            </w:r>
            <w:proofErr w:type="spellEnd"/>
            <w:r w:rsidR="00655562" w:rsidRPr="00CB388D">
              <w:t xml:space="preserve"> описей дел постоянного                      хранения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02-07-08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Документы о выдаче архивных </w:t>
            </w:r>
            <w:proofErr w:type="spellStart"/>
            <w:r w:rsidRPr="00CB388D">
              <w:t>спра</w:t>
            </w:r>
            <w:r w:rsidR="00D4768A">
              <w:t>-</w:t>
            </w:r>
            <w:r w:rsidRPr="00CB388D">
              <w:t>вок</w:t>
            </w:r>
            <w:proofErr w:type="spellEnd"/>
            <w:r w:rsidRPr="00CB388D">
              <w:t xml:space="preserve">, копий, выписок из документов </w:t>
            </w:r>
            <w:r w:rsidR="0061456D" w:rsidRPr="00CB388D">
              <w:t xml:space="preserve">                                </w:t>
            </w:r>
            <w:r w:rsidRPr="00CB388D">
              <w:t>по запросам граждан</w:t>
            </w:r>
            <w:r w:rsidR="0061456D" w:rsidRPr="00CB388D">
              <w:t xml:space="preserve">                                           </w:t>
            </w:r>
            <w:proofErr w:type="gramStart"/>
            <w:r w:rsidR="0061456D" w:rsidRPr="00CB388D">
              <w:t xml:space="preserve">  </w:t>
            </w:r>
            <w:r w:rsidRPr="00CB388D">
              <w:t xml:space="preserve"> (</w:t>
            </w:r>
            <w:proofErr w:type="gramEnd"/>
            <w:r w:rsidRPr="00CB388D">
              <w:t>заявления, за</w:t>
            </w:r>
            <w:r w:rsidR="0061456D" w:rsidRPr="00CB388D">
              <w:t xml:space="preserve">просы, переписка </w:t>
            </w:r>
            <w:r w:rsidRPr="00CB388D">
              <w:t xml:space="preserve">и др.)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178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02-07-09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Книга учета поступления и выбытия                    документов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171 (1)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в организации               </w:t>
            </w:r>
            <w:proofErr w:type="gramStart"/>
            <w:r w:rsidRPr="00CB388D">
              <w:t xml:space="preserve">   (</w:t>
            </w:r>
            <w:proofErr w:type="gramEnd"/>
            <w:r w:rsidRPr="00CB388D">
              <w:t xml:space="preserve">1) В </w:t>
            </w:r>
            <w:proofErr w:type="spellStart"/>
            <w:r w:rsidRPr="00CB388D">
              <w:t>государст</w:t>
            </w:r>
            <w:proofErr w:type="spellEnd"/>
            <w:r w:rsidR="00D4768A">
              <w:t>-</w:t>
            </w:r>
            <w:r w:rsidRPr="00CB388D">
              <w:t xml:space="preserve">венные, </w:t>
            </w:r>
            <w:proofErr w:type="spellStart"/>
            <w:r w:rsidRPr="00CB388D">
              <w:t>муници</w:t>
            </w:r>
            <w:r w:rsidR="00D4768A">
              <w:t>-</w:t>
            </w:r>
            <w:r w:rsidRPr="00CB388D">
              <w:t>пальные</w:t>
            </w:r>
            <w:proofErr w:type="spellEnd"/>
            <w:r w:rsidRPr="00CB388D">
              <w:t xml:space="preserve"> архивы передаются                    при ликвидации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02-07-10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8A" w:rsidRDefault="00655562">
            <w:r w:rsidRPr="00CB388D">
              <w:t xml:space="preserve">Журнал регистрации выдачи архивных справок, копий, </w:t>
            </w:r>
          </w:p>
          <w:p w:rsidR="00655562" w:rsidRPr="00CB388D" w:rsidRDefault="00655562">
            <w:r w:rsidRPr="00CB388D">
              <w:t>выписок из документов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177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02-07-11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1456D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Default="00655562" w:rsidP="00655562">
      <w:pPr>
        <w:pStyle w:val="a9"/>
        <w:jc w:val="left"/>
        <w:rPr>
          <w:sz w:val="24"/>
        </w:rPr>
      </w:pPr>
    </w:p>
    <w:p w:rsidR="00D4768A" w:rsidRPr="00CB388D" w:rsidRDefault="00D4768A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73"/>
        <w:gridCol w:w="827"/>
        <w:gridCol w:w="1459"/>
        <w:gridCol w:w="1723"/>
      </w:tblGrid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hanging="159"/>
              <w:jc w:val="center"/>
            </w:pPr>
            <w:r w:rsidRPr="00D4768A">
              <w:t>Срок хранения</w:t>
            </w:r>
            <w:r w:rsidR="00D4768A">
              <w:t xml:space="preserve"> и                  </w:t>
            </w:r>
            <w:r w:rsidRPr="00D4768A">
              <w:t>№№ статей                 по перечню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 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5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 w:rsidP="00D4768A">
            <w:pPr>
              <w:pStyle w:val="a5"/>
              <w:jc w:val="center"/>
            </w:pPr>
            <w:r w:rsidRPr="00D4768A">
              <w:t>02-08.  Ком</w:t>
            </w:r>
            <w:r w:rsidR="00D4768A">
              <w:t xml:space="preserve">иссия аппарата Совета депутатов </w:t>
            </w:r>
            <w:r w:rsidRPr="00D4768A">
              <w:t>по соблюдению лицами, замещающими муници</w:t>
            </w:r>
            <w:r w:rsidR="00D4768A">
              <w:t xml:space="preserve">пальные должности, ограничений, </w:t>
            </w:r>
            <w:r w:rsidRPr="00D4768A">
              <w:t xml:space="preserve">запретов и исполнения </w:t>
            </w:r>
            <w:r w:rsidR="00D4768A">
              <w:t xml:space="preserve">ими обязанностей, установленных </w:t>
            </w:r>
            <w:r w:rsidRPr="00D4768A">
              <w:t>законодательством Российской Федерации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и противодействию коррупции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lastRenderedPageBreak/>
              <w:t>02-0</w:t>
            </w:r>
            <w:r w:rsidRPr="00CB388D">
              <w:rPr>
                <w:lang w:val="en-US"/>
              </w:rPr>
              <w:t>8</w:t>
            </w:r>
            <w:r w:rsidRPr="00CB388D">
              <w:t>-01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(проколы, решения Совета                   депутатов, положение о комиссии, списки членов комиссии и др.), регламентирующие работу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деле                         под индексом </w:t>
            </w:r>
            <w:r w:rsidR="0061456D" w:rsidRPr="00CB388D">
              <w:t xml:space="preserve">             </w:t>
            </w:r>
            <w:r w:rsidRPr="00CB388D">
              <w:t>01-02, 01-03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02-08-02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(решения, планы, отчеты,</w:t>
            </w:r>
          </w:p>
          <w:p w:rsidR="00655562" w:rsidRPr="00CB388D" w:rsidRDefault="00655562">
            <w:r w:rsidRPr="00CB388D">
              <w:t>с</w:t>
            </w:r>
            <w:r w:rsidR="00D4768A">
              <w:t xml:space="preserve">правки, переписка и др.) к ним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02-08-03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245"/>
        <w:gridCol w:w="868"/>
        <w:gridCol w:w="1430"/>
        <w:gridCol w:w="1695"/>
      </w:tblGrid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hanging="159"/>
              <w:jc w:val="center"/>
            </w:pPr>
            <w:r w:rsidRPr="00D4768A">
              <w:t>Срок хранения</w:t>
            </w:r>
            <w:r w:rsidR="00D4768A">
              <w:t xml:space="preserve"> и                  </w:t>
            </w:r>
            <w:r w:rsidRPr="00D4768A">
              <w:t>№№ статей                 по перечню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>
            <w:pPr>
              <w:pStyle w:val="a5"/>
              <w:jc w:val="center"/>
            </w:pPr>
            <w:r w:rsidRPr="00D4768A">
              <w:t>02-09.  Комиссия аппарата Совета депутатов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по соблюдению требований к служебному поведению муниципальных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служащих и урегулированию конфликтов интересов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9</w:t>
            </w:r>
            <w:r w:rsidRPr="00CB388D">
              <w:t>-01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(проколы, решения Совета                   депутатов, положение о комиссии, списки членов комиссии и др.), регламентирующие работу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деле                         под индексом </w:t>
            </w:r>
            <w:r w:rsidR="0035705A" w:rsidRPr="00CB388D">
              <w:t xml:space="preserve">                </w:t>
            </w:r>
            <w:r w:rsidRPr="00CB388D">
              <w:t>01-02, 01-03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02-09-02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(решения, планы, отчеты,</w:t>
            </w:r>
          </w:p>
          <w:p w:rsidR="00655562" w:rsidRPr="00CB388D" w:rsidRDefault="00655562">
            <w:r w:rsidRPr="00CB388D">
              <w:t>с</w:t>
            </w:r>
            <w:r w:rsidR="00D4768A">
              <w:t xml:space="preserve">правки, переписка и др.) к ним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02-09-03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Pr="00CB388D" w:rsidRDefault="00655562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72"/>
        <w:gridCol w:w="827"/>
        <w:gridCol w:w="1458"/>
        <w:gridCol w:w="1725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right="-139" w:hanging="159"/>
              <w:jc w:val="center"/>
            </w:pPr>
            <w:r w:rsidRPr="00D4768A">
              <w:t>Срок хранения                  и №№ статей                 по перечню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 w:rsidP="00F96F70">
            <w:pPr>
              <w:pStyle w:val="a5"/>
              <w:jc w:val="center"/>
            </w:pPr>
            <w:r w:rsidRPr="00D4768A">
              <w:t>02-10.  Комиссия аппарата Совета депутатов</w:t>
            </w:r>
            <w:r w:rsidR="00F96F70">
              <w:t xml:space="preserve"> </w:t>
            </w:r>
            <w:r w:rsidRPr="00D4768A">
              <w:t>по трудовым спорам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Нормативно-методические </w:t>
            </w:r>
            <w:proofErr w:type="gramStart"/>
            <w:r w:rsidRPr="00CB388D">
              <w:t xml:space="preserve">документы,   </w:t>
            </w:r>
            <w:proofErr w:type="gramEnd"/>
            <w:r w:rsidRPr="00CB388D">
              <w:t xml:space="preserve">             рекомендации, инструкции по вопросам де</w:t>
            </w:r>
            <w:r w:rsidR="00D4768A">
              <w:t>ятельности комиссии, присланные д</w:t>
            </w:r>
            <w:r w:rsidRPr="00CB388D">
              <w:t>ля сведения.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</w:t>
            </w:r>
            <w:proofErr w:type="gramStart"/>
            <w:r w:rsidRPr="00CB388D">
              <w:t>выше</w:t>
            </w:r>
            <w:r w:rsidR="00D4768A">
              <w:t>-</w:t>
            </w:r>
            <w:r w:rsidRPr="00CB388D">
              <w:t>стоящих</w:t>
            </w:r>
            <w:proofErr w:type="gramEnd"/>
            <w:r w:rsidRPr="00CB388D">
              <w:t xml:space="preserve"> организациях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02-10-02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  <w:r w:rsidR="0035705A" w:rsidRPr="00CB388D">
              <w:t xml:space="preserve">                        </w:t>
            </w:r>
            <w:r w:rsidRPr="00CB388D">
              <w:t>о комиссии, списки членов комиссии</w:t>
            </w:r>
            <w:r w:rsidR="0035705A" w:rsidRPr="00CB388D">
              <w:t xml:space="preserve">                      </w:t>
            </w:r>
            <w:r w:rsidRPr="00CB388D">
              <w:t xml:space="preserve"> 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lastRenderedPageBreak/>
              <w:t>02-10-03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</w:t>
            </w:r>
            <w:r w:rsidR="00D4768A">
              <w:t xml:space="preserve">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1 год</w:t>
            </w:r>
          </w:p>
          <w:p w:rsidR="00655562" w:rsidRPr="00CB388D" w:rsidRDefault="00655562">
            <w:pPr>
              <w:jc w:val="center"/>
            </w:pPr>
            <w:r w:rsidRPr="00CB388D">
              <w:t>ст. 390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(1) После принятия решения</w:t>
            </w: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02-10-04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Pr="00CB388D" w:rsidRDefault="00655562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19"/>
        <w:gridCol w:w="827"/>
        <w:gridCol w:w="1578"/>
        <w:gridCol w:w="1658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 xml:space="preserve">Индекс </w:t>
            </w:r>
          </w:p>
          <w:p w:rsidR="00655562" w:rsidRPr="00F96F70" w:rsidRDefault="00655562">
            <w:pPr>
              <w:jc w:val="center"/>
            </w:pPr>
            <w:r w:rsidRPr="00F96F70">
              <w:t>дела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1"/>
              <w:rPr>
                <w:sz w:val="24"/>
              </w:rPr>
            </w:pPr>
            <w:r w:rsidRPr="00F96F70">
              <w:rPr>
                <w:sz w:val="24"/>
              </w:rPr>
              <w:t>Заголовок дела</w:t>
            </w:r>
          </w:p>
          <w:p w:rsidR="00655562" w:rsidRPr="00F96F70" w:rsidRDefault="00655562">
            <w:pPr>
              <w:jc w:val="center"/>
            </w:pPr>
          </w:p>
          <w:p w:rsidR="00655562" w:rsidRPr="00F96F70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Кол-во томов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Срок хранения</w:t>
            </w:r>
            <w:r w:rsidR="00F96F70">
              <w:t xml:space="preserve"> и                  </w:t>
            </w:r>
            <w:r w:rsidRPr="00F96F70">
              <w:t>№№ статей                 по перечню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F96F70" w:rsidRDefault="00655562">
            <w:pPr>
              <w:pStyle w:val="a5"/>
              <w:jc w:val="center"/>
            </w:pPr>
          </w:p>
          <w:p w:rsidR="00655562" w:rsidRPr="00F96F70" w:rsidRDefault="00655562">
            <w:pPr>
              <w:pStyle w:val="a5"/>
              <w:jc w:val="center"/>
            </w:pPr>
            <w:r w:rsidRPr="00F96F70">
              <w:t>02-11.  Комиссия аппарата Совета депутатов</w:t>
            </w:r>
          </w:p>
          <w:p w:rsidR="00655562" w:rsidRPr="00F96F70" w:rsidRDefault="00655562">
            <w:pPr>
              <w:pStyle w:val="a5"/>
              <w:jc w:val="center"/>
            </w:pPr>
            <w:r w:rsidRPr="00F96F70">
              <w:t>по исчислению стажа муниципальной службы</w:t>
            </w:r>
          </w:p>
          <w:p w:rsidR="00655562" w:rsidRPr="00F96F70" w:rsidRDefault="00655562">
            <w:pPr>
              <w:pStyle w:val="a5"/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Нормативно-методич</w:t>
            </w:r>
            <w:r w:rsidR="00F96F70">
              <w:t xml:space="preserve">еские документы, </w:t>
            </w:r>
            <w:r w:rsidRPr="00CB388D">
              <w:t>рекомендации, инструкции по вопросам деятельности комиссии, присланные</w:t>
            </w:r>
            <w:r w:rsidR="00F96F70">
              <w:t xml:space="preserve"> д</w:t>
            </w:r>
            <w:r w:rsidRPr="00CB388D">
              <w:t>ля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</w:t>
            </w:r>
            <w:proofErr w:type="gramStart"/>
            <w:r w:rsidRPr="00CB388D">
              <w:t>выше</w:t>
            </w:r>
            <w:r w:rsidR="00F96F70">
              <w:t>-</w:t>
            </w:r>
            <w:r w:rsidRPr="00CB388D">
              <w:t>стоящих</w:t>
            </w:r>
            <w:proofErr w:type="gramEnd"/>
            <w:r w:rsidRPr="00CB388D">
              <w:t xml:space="preserve"> организациях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</w:p>
          <w:p w:rsidR="0035705A" w:rsidRPr="00CB388D" w:rsidRDefault="00655562">
            <w:r w:rsidRPr="00CB388D">
              <w:t xml:space="preserve">о комиссии, списки членов комиссии </w:t>
            </w:r>
          </w:p>
          <w:p w:rsidR="0035705A" w:rsidRPr="00CB388D" w:rsidRDefault="00655562">
            <w:r w:rsidRPr="00CB388D">
              <w:t>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404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 w:rsidP="00F96F70">
            <w:pPr>
              <w:jc w:val="center"/>
            </w:pPr>
            <w:r w:rsidRPr="00CB388D">
              <w:t>ст. 157 (1)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19"/>
        <w:gridCol w:w="827"/>
        <w:gridCol w:w="1578"/>
        <w:gridCol w:w="1658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 xml:space="preserve">Индекс </w:t>
            </w:r>
          </w:p>
          <w:p w:rsidR="00655562" w:rsidRPr="00F96F70" w:rsidRDefault="00655562">
            <w:pPr>
              <w:jc w:val="center"/>
            </w:pPr>
            <w:r w:rsidRPr="00F96F70">
              <w:t>дела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1"/>
              <w:rPr>
                <w:sz w:val="24"/>
              </w:rPr>
            </w:pPr>
            <w:r w:rsidRPr="00F96F70">
              <w:rPr>
                <w:sz w:val="24"/>
              </w:rPr>
              <w:t>Заголовок дела</w:t>
            </w:r>
          </w:p>
          <w:p w:rsidR="00655562" w:rsidRPr="00F96F70" w:rsidRDefault="00655562">
            <w:pPr>
              <w:jc w:val="center"/>
            </w:pPr>
          </w:p>
          <w:p w:rsidR="00655562" w:rsidRPr="00F96F70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Кол-во томов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 xml:space="preserve">Срок хранения </w:t>
            </w:r>
            <w:r w:rsidR="00F96F70">
              <w:t xml:space="preserve">и                 </w:t>
            </w:r>
            <w:r w:rsidRPr="00F96F70">
              <w:t>№№ статей                 по перечню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F96F70" w:rsidRDefault="00655562">
            <w:pPr>
              <w:pStyle w:val="a5"/>
              <w:jc w:val="center"/>
            </w:pPr>
          </w:p>
          <w:p w:rsidR="00655562" w:rsidRPr="00F96F70" w:rsidRDefault="00655562" w:rsidP="00F96F70">
            <w:pPr>
              <w:pStyle w:val="a5"/>
              <w:jc w:val="center"/>
            </w:pPr>
            <w:r w:rsidRPr="00F96F70">
              <w:t>02-12.  Аттестационная комиссия</w:t>
            </w:r>
            <w:r w:rsidR="00F96F70">
              <w:t xml:space="preserve"> </w:t>
            </w:r>
            <w:r w:rsidRPr="00F96F70">
              <w:t>аппарата Совета депутатов</w:t>
            </w:r>
          </w:p>
          <w:p w:rsidR="00655562" w:rsidRPr="00F96F70" w:rsidRDefault="00655562">
            <w:pPr>
              <w:pStyle w:val="a5"/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Нормативно-методи</w:t>
            </w:r>
            <w:r w:rsidR="00F96F70">
              <w:t xml:space="preserve">ческие документы, </w:t>
            </w:r>
            <w:r w:rsidRPr="00CB388D">
              <w:t>рекомендации, инструкции по вопросам деятельности комиссии, присланные</w:t>
            </w:r>
            <w:r w:rsidR="00F96F70">
              <w:t xml:space="preserve"> д</w:t>
            </w:r>
            <w:r w:rsidRPr="00CB388D">
              <w:t>ля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</w:t>
            </w:r>
            <w:proofErr w:type="gramStart"/>
            <w:r w:rsidRPr="00CB388D">
              <w:t>выше</w:t>
            </w:r>
            <w:r w:rsidR="00F96F70">
              <w:t>-</w:t>
            </w:r>
            <w:r w:rsidRPr="00CB388D">
              <w:t>стоящих</w:t>
            </w:r>
            <w:proofErr w:type="gramEnd"/>
            <w:r w:rsidRPr="00CB388D">
              <w:t xml:space="preserve"> организациях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</w:p>
          <w:p w:rsidR="0035705A" w:rsidRPr="00CB388D" w:rsidRDefault="00655562">
            <w:r w:rsidRPr="00CB388D">
              <w:t xml:space="preserve">о комиссии, списки членов комиссии </w:t>
            </w:r>
          </w:p>
          <w:p w:rsidR="0035705A" w:rsidRPr="00CB388D" w:rsidRDefault="00655562">
            <w:r w:rsidRPr="00CB388D">
              <w:t>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lastRenderedPageBreak/>
              <w:t>02-12-03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10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485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 w:rsidP="00F96F70">
            <w:pPr>
              <w:jc w:val="center"/>
            </w:pPr>
            <w:r w:rsidRPr="00CB388D">
              <w:t>ст. 157 (1)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>Юрисконсульт-сове</w:t>
      </w:r>
      <w:r w:rsidR="0035705A" w:rsidRPr="00F96F70">
        <w:rPr>
          <w:b w:val="0"/>
          <w:sz w:val="24"/>
        </w:rPr>
        <w:t xml:space="preserve">тник                     </w:t>
      </w:r>
      <w:r w:rsidRPr="00F96F70">
        <w:rPr>
          <w:b w:val="0"/>
          <w:sz w:val="24"/>
        </w:rPr>
        <w:t xml:space="preserve">                                                                        Т.А. Котова  </w:t>
      </w:r>
    </w:p>
    <w:p w:rsidR="00655562" w:rsidRPr="00CB388D" w:rsidRDefault="00655562" w:rsidP="00655562">
      <w:pPr>
        <w:pStyle w:val="a9"/>
        <w:jc w:val="both"/>
        <w:rPr>
          <w:b w:val="0"/>
          <w:sz w:val="24"/>
        </w:rPr>
      </w:pPr>
    </w:p>
    <w:p w:rsidR="00655562" w:rsidRPr="00CB388D" w:rsidRDefault="00655562" w:rsidP="00655562">
      <w:pPr>
        <w:pStyle w:val="a9"/>
        <w:jc w:val="both"/>
        <w:rPr>
          <w:b w:val="0"/>
          <w:sz w:val="24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>СОГЛАСОВАНО</w:t>
      </w: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 xml:space="preserve">Протокол ЭК аппарата Совета депутатов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  <w:r w:rsidRPr="00F96F70">
        <w:rPr>
          <w:b w:val="0"/>
          <w:sz w:val="24"/>
        </w:rPr>
        <w:t xml:space="preserve">муниципального округа Бутырский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  <w:r w:rsidRPr="00F96F70">
        <w:rPr>
          <w:b w:val="0"/>
          <w:sz w:val="24"/>
        </w:rPr>
        <w:t>от ___</w:t>
      </w:r>
      <w:proofErr w:type="gramStart"/>
      <w:r w:rsidRPr="00F96F70">
        <w:rPr>
          <w:b w:val="0"/>
          <w:sz w:val="24"/>
        </w:rPr>
        <w:t>_._</w:t>
      </w:r>
      <w:proofErr w:type="gramEnd"/>
      <w:r w:rsidRPr="00F96F70">
        <w:rPr>
          <w:b w:val="0"/>
          <w:sz w:val="24"/>
        </w:rPr>
        <w:t>___._______ № ___________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655562" w:rsidRPr="00F96F70" w:rsidRDefault="00655562" w:rsidP="00655562">
      <w:pPr>
        <w:pStyle w:val="a9"/>
        <w:rPr>
          <w:b w:val="0"/>
          <w:sz w:val="24"/>
        </w:rPr>
      </w:pPr>
      <w:r w:rsidRPr="00F96F70">
        <w:rPr>
          <w:b w:val="0"/>
          <w:sz w:val="24"/>
        </w:rPr>
        <w:t>ИТОГОВАЯ ЗАПИСЬ</w:t>
      </w:r>
    </w:p>
    <w:p w:rsidR="00655562" w:rsidRPr="00F96F70" w:rsidRDefault="00655562" w:rsidP="00655562">
      <w:pPr>
        <w:pStyle w:val="a9"/>
        <w:rPr>
          <w:b w:val="0"/>
          <w:sz w:val="24"/>
        </w:rPr>
      </w:pPr>
      <w:r w:rsidRPr="00F96F70">
        <w:rPr>
          <w:b w:val="0"/>
          <w:sz w:val="24"/>
        </w:rPr>
        <w:t>о категориях и количестве дел, заведенных в 202_____году                                                                               в аппарате Совета депутатов муниципального округа                                                                                     Бутырский</w:t>
      </w:r>
    </w:p>
    <w:p w:rsidR="00655562" w:rsidRPr="00F96F70" w:rsidRDefault="00655562" w:rsidP="00655562">
      <w:pPr>
        <w:pStyle w:val="a9"/>
        <w:rPr>
          <w:b w:val="0"/>
          <w:sz w:val="24"/>
        </w:rPr>
      </w:pPr>
    </w:p>
    <w:p w:rsidR="00655562" w:rsidRPr="00F96F70" w:rsidRDefault="00655562" w:rsidP="00655562">
      <w:pPr>
        <w:pStyle w:val="a9"/>
        <w:rPr>
          <w:b w:val="0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2126"/>
        <w:gridCol w:w="2410"/>
      </w:tblGrid>
      <w:tr w:rsidR="00655562" w:rsidRPr="00F96F70" w:rsidTr="009E17C6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По срокам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В том числе</w:t>
            </w:r>
          </w:p>
        </w:tc>
      </w:tr>
      <w:tr w:rsidR="00655562" w:rsidRPr="00F96F70" w:rsidTr="009E17C6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F96F70" w:rsidRDefault="00655562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F96F70" w:rsidRDefault="00655562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переходящих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с отметкой ЭПК</w:t>
            </w: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Постоянного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 xml:space="preserve">Временного 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(свыше 10 лет)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 xml:space="preserve">Временного 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(до 10 лет включительно)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Default="00655562">
            <w:pPr>
              <w:pStyle w:val="a9"/>
              <w:jc w:val="right"/>
              <w:rPr>
                <w:b w:val="0"/>
                <w:sz w:val="24"/>
              </w:rPr>
            </w:pP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</w:tbl>
    <w:p w:rsidR="00655562" w:rsidRPr="00F96F70" w:rsidRDefault="00655562" w:rsidP="00655562">
      <w:pPr>
        <w:pStyle w:val="a9"/>
        <w:rPr>
          <w:b w:val="0"/>
          <w:sz w:val="24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  <w:lang w:val="en-US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 xml:space="preserve">Юрисконсульт-советник                         </w:t>
      </w:r>
      <w:r w:rsidR="00F96F70">
        <w:rPr>
          <w:b w:val="0"/>
          <w:sz w:val="24"/>
        </w:rPr>
        <w:t xml:space="preserve">         </w:t>
      </w:r>
      <w:r w:rsidR="0035705A" w:rsidRPr="00F96F70">
        <w:rPr>
          <w:b w:val="0"/>
          <w:sz w:val="24"/>
        </w:rPr>
        <w:t xml:space="preserve">                </w:t>
      </w:r>
      <w:r w:rsidRPr="00F96F70">
        <w:rPr>
          <w:b w:val="0"/>
          <w:sz w:val="24"/>
        </w:rPr>
        <w:t xml:space="preserve">                                           Т.А. Котова 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655562" w:rsidRPr="00CB388D" w:rsidRDefault="00655562" w:rsidP="00655562">
      <w:pPr>
        <w:pStyle w:val="a9"/>
        <w:jc w:val="both"/>
        <w:rPr>
          <w:b w:val="0"/>
          <w:sz w:val="24"/>
        </w:rPr>
      </w:pPr>
      <w:r w:rsidRPr="00F96F70">
        <w:rPr>
          <w:b w:val="0"/>
          <w:sz w:val="24"/>
        </w:rPr>
        <w:t>«_____» _______________ 202__ г.</w:t>
      </w:r>
      <w:r w:rsidR="00F96F70" w:rsidRPr="00CB388D">
        <w:rPr>
          <w:b w:val="0"/>
          <w:sz w:val="24"/>
        </w:rPr>
        <w:t xml:space="preserve"> </w:t>
      </w:r>
    </w:p>
    <w:p w:rsidR="00FA0237" w:rsidRPr="00CB388D" w:rsidRDefault="00FA0237"/>
    <w:sectPr w:rsidR="00FA0237" w:rsidRPr="00CB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29C9"/>
    <w:multiLevelType w:val="multilevel"/>
    <w:tmpl w:val="5C3AB19C"/>
    <w:lvl w:ilvl="0">
      <w:start w:val="1"/>
      <w:numFmt w:val="decimalZero"/>
      <w:lvlText w:val="%1-"/>
      <w:lvlJc w:val="left"/>
      <w:pPr>
        <w:ind w:left="612" w:hanging="612"/>
      </w:pPr>
    </w:lvl>
    <w:lvl w:ilvl="1">
      <w:start w:val="1"/>
      <w:numFmt w:val="decimalZero"/>
      <w:lvlText w:val="%1-%2."/>
      <w:lvlJc w:val="left"/>
      <w:pPr>
        <w:ind w:left="1080" w:hanging="720"/>
      </w:pPr>
    </w:lvl>
    <w:lvl w:ilvl="2">
      <w:start w:val="1"/>
      <w:numFmt w:val="decimal"/>
      <w:lvlText w:val="%1-%2.%3."/>
      <w:lvlJc w:val="left"/>
      <w:pPr>
        <w:ind w:left="1440" w:hanging="720"/>
      </w:pPr>
    </w:lvl>
    <w:lvl w:ilvl="3">
      <w:start w:val="1"/>
      <w:numFmt w:val="decimal"/>
      <w:lvlText w:val="%1-%2.%3.%4."/>
      <w:lvlJc w:val="left"/>
      <w:pPr>
        <w:ind w:left="1800" w:hanging="720"/>
      </w:pPr>
    </w:lvl>
    <w:lvl w:ilvl="4">
      <w:start w:val="1"/>
      <w:numFmt w:val="decimal"/>
      <w:lvlText w:val="%1-%2.%3.%4.%5."/>
      <w:lvlJc w:val="left"/>
      <w:pPr>
        <w:ind w:left="2520" w:hanging="1080"/>
      </w:pPr>
    </w:lvl>
    <w:lvl w:ilvl="5">
      <w:start w:val="1"/>
      <w:numFmt w:val="decimal"/>
      <w:lvlText w:val="%1-%2.%3.%4.%5.%6."/>
      <w:lvlJc w:val="left"/>
      <w:pPr>
        <w:ind w:left="2880" w:hanging="1080"/>
      </w:pPr>
    </w:lvl>
    <w:lvl w:ilvl="6">
      <w:start w:val="1"/>
      <w:numFmt w:val="decimal"/>
      <w:lvlText w:val="%1-%2.%3.%4.%5.%6.%7."/>
      <w:lvlJc w:val="left"/>
      <w:pPr>
        <w:ind w:left="3600" w:hanging="1440"/>
      </w:pPr>
    </w:lvl>
    <w:lvl w:ilvl="7">
      <w:start w:val="1"/>
      <w:numFmt w:val="decimal"/>
      <w:lvlText w:val="%1-%2.%3.%4.%5.%6.%7.%8."/>
      <w:lvlJc w:val="left"/>
      <w:pPr>
        <w:ind w:left="3960" w:hanging="1440"/>
      </w:pPr>
    </w:lvl>
    <w:lvl w:ilvl="8">
      <w:start w:val="1"/>
      <w:numFmt w:val="decimal"/>
      <w:lvlText w:val="%1-%2.%3.%4.%5.%6.%7.%8.%9."/>
      <w:lvlJc w:val="left"/>
      <w:pPr>
        <w:ind w:left="4680" w:hanging="1800"/>
      </w:pPr>
    </w:lvl>
  </w:abstractNum>
  <w:abstractNum w:abstractNumId="1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2"/>
    <w:rsid w:val="000720B3"/>
    <w:rsid w:val="00215619"/>
    <w:rsid w:val="002A7663"/>
    <w:rsid w:val="00320F8C"/>
    <w:rsid w:val="0035705A"/>
    <w:rsid w:val="003B4A39"/>
    <w:rsid w:val="004C30E8"/>
    <w:rsid w:val="004D6DCC"/>
    <w:rsid w:val="004F0F38"/>
    <w:rsid w:val="005C63EB"/>
    <w:rsid w:val="005D2A9B"/>
    <w:rsid w:val="005E5A7F"/>
    <w:rsid w:val="0061456D"/>
    <w:rsid w:val="00655562"/>
    <w:rsid w:val="006B0949"/>
    <w:rsid w:val="00800CBE"/>
    <w:rsid w:val="008C0361"/>
    <w:rsid w:val="009E17C6"/>
    <w:rsid w:val="00A14AC7"/>
    <w:rsid w:val="00A31E59"/>
    <w:rsid w:val="00B12F6F"/>
    <w:rsid w:val="00B52B25"/>
    <w:rsid w:val="00CA36EA"/>
    <w:rsid w:val="00CA4B31"/>
    <w:rsid w:val="00CB388D"/>
    <w:rsid w:val="00D4768A"/>
    <w:rsid w:val="00EB6E9F"/>
    <w:rsid w:val="00EE5F1B"/>
    <w:rsid w:val="00F9613F"/>
    <w:rsid w:val="00F96F70"/>
    <w:rsid w:val="00F974E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D706-94AA-4AC8-B8E9-495EB342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55562"/>
    <w:pPr>
      <w:keepNext/>
      <w:ind w:left="36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65556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655562"/>
    <w:pPr>
      <w:keepNext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5556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55562"/>
    <w:pPr>
      <w:keepNext/>
      <w:spacing w:line="360" w:lineRule="auto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5556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655562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55562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5562"/>
    <w:rPr>
      <w:rFonts w:eastAsia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5562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55562"/>
    <w:rPr>
      <w:rFonts w:eastAsia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55562"/>
    <w:rPr>
      <w:rFonts w:eastAsia="Times New Roman" w:cs="Times New Roman"/>
      <w:b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55562"/>
    <w:rPr>
      <w:rFonts w:eastAsia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55562"/>
    <w:rPr>
      <w:rFonts w:eastAsia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5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562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55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562"/>
    <w:rPr>
      <w:rFonts w:eastAsia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555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55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55562"/>
    <w:pPr>
      <w:jc w:val="center"/>
    </w:pPr>
    <w:rPr>
      <w:b/>
      <w:bCs/>
      <w:sz w:val="32"/>
    </w:rPr>
  </w:style>
  <w:style w:type="character" w:customStyle="1" w:styleId="aa">
    <w:name w:val="Основной текст Знак"/>
    <w:basedOn w:val="a0"/>
    <w:link w:val="a9"/>
    <w:semiHidden/>
    <w:rsid w:val="00655562"/>
    <w:rPr>
      <w:rFonts w:eastAsia="Times New Roman" w:cs="Times New Roman"/>
      <w:b/>
      <w:bCs/>
      <w:sz w:val="32"/>
      <w:szCs w:val="24"/>
      <w:lang w:eastAsia="ru-RU"/>
    </w:rPr>
  </w:style>
  <w:style w:type="paragraph" w:styleId="ab">
    <w:name w:val="Subtitle"/>
    <w:basedOn w:val="a"/>
    <w:link w:val="ac"/>
    <w:qFormat/>
    <w:rsid w:val="006555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655562"/>
    <w:rPr>
      <w:rFonts w:ascii="Arial" w:eastAsia="Times New Roman" w:hAnsi="Arial" w:cs="Arial"/>
      <w:szCs w:val="24"/>
      <w:lang w:eastAsia="ru-RU"/>
    </w:rPr>
  </w:style>
  <w:style w:type="character" w:customStyle="1" w:styleId="ad">
    <w:name w:val="Красная строка Знак"/>
    <w:basedOn w:val="aa"/>
    <w:link w:val="ae"/>
    <w:semiHidden/>
    <w:rsid w:val="00655562"/>
    <w:rPr>
      <w:rFonts w:eastAsia="Times New Roman" w:cs="Times New Roman"/>
      <w:b w:val="0"/>
      <w:bCs w:val="0"/>
      <w:sz w:val="32"/>
      <w:szCs w:val="24"/>
      <w:lang w:eastAsia="ru-RU"/>
    </w:rPr>
  </w:style>
  <w:style w:type="paragraph" w:styleId="ae">
    <w:name w:val="Body Text First Indent"/>
    <w:basedOn w:val="a9"/>
    <w:link w:val="ad"/>
    <w:semiHidden/>
    <w:unhideWhenUsed/>
    <w:rsid w:val="00655562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21">
    <w:name w:val="Основной текст 2 Знак"/>
    <w:basedOn w:val="a0"/>
    <w:link w:val="22"/>
    <w:semiHidden/>
    <w:rsid w:val="00655562"/>
    <w:rPr>
      <w:rFonts w:eastAsia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55562"/>
    <w:pPr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2"/>
    <w:semiHidden/>
    <w:rsid w:val="00655562"/>
    <w:rPr>
      <w:rFonts w:eastAsia="Times New Roman" w:cs="Times New Roman"/>
      <w:b/>
      <w:bCs/>
      <w:sz w:val="26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55562"/>
    <w:pPr>
      <w:jc w:val="center"/>
    </w:pPr>
    <w:rPr>
      <w:b/>
      <w:bCs/>
      <w:sz w:val="26"/>
    </w:rPr>
  </w:style>
  <w:style w:type="character" w:customStyle="1" w:styleId="af">
    <w:name w:val="Текст выноски Знак"/>
    <w:basedOn w:val="a0"/>
    <w:link w:val="af0"/>
    <w:semiHidden/>
    <w:rsid w:val="006555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5556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555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uiPriority w:val="34"/>
    <w:qFormat/>
    <w:rsid w:val="00655562"/>
    <w:pPr>
      <w:ind w:left="720"/>
      <w:contextualSpacing/>
    </w:pPr>
  </w:style>
  <w:style w:type="character" w:styleId="af3">
    <w:name w:val="Emphasis"/>
    <w:basedOn w:val="a0"/>
    <w:qFormat/>
    <w:rsid w:val="00655562"/>
    <w:rPr>
      <w:i/>
      <w:iCs/>
    </w:rPr>
  </w:style>
  <w:style w:type="character" w:styleId="af4">
    <w:name w:val="Hyperlink"/>
    <w:semiHidden/>
    <w:unhideWhenUsed/>
    <w:rsid w:val="005D2A9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25</Pages>
  <Words>7132</Words>
  <Characters>40655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2020-12-17T09:08:00Z</cp:lastPrinted>
  <dcterms:created xsi:type="dcterms:W3CDTF">2020-11-20T04:46:00Z</dcterms:created>
  <dcterms:modified xsi:type="dcterms:W3CDTF">2020-12-21T11:06:00Z</dcterms:modified>
</cp:coreProperties>
</file>